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00" w:rsidRDefault="00961300" w:rsidP="00961300">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961300" w:rsidRDefault="00961300" w:rsidP="00961300">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961300" w:rsidRDefault="00961300" w:rsidP="00961300">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961300" w:rsidRDefault="00961300" w:rsidP="00961300">
      <w:pPr>
        <w:pStyle w:val="af"/>
        <w:tabs>
          <w:tab w:val="left" w:pos="1965"/>
          <w:tab w:val="left" w:pos="3135"/>
        </w:tabs>
        <w:spacing w:line="216" w:lineRule="auto"/>
        <w:rPr>
          <w:rFonts w:ascii="Arial" w:hAnsi="Arial"/>
          <w:sz w:val="24"/>
          <w:szCs w:val="28"/>
        </w:rPr>
      </w:pPr>
      <w:r>
        <w:rPr>
          <w:b/>
          <w:szCs w:val="28"/>
        </w:rPr>
        <w:t xml:space="preserve">     </w:t>
      </w:r>
      <w:r>
        <w:rPr>
          <w:b/>
          <w:szCs w:val="28"/>
        </w:rPr>
        <w:tab/>
      </w:r>
      <w:r>
        <w:rPr>
          <w:b/>
          <w:szCs w:val="28"/>
        </w:rPr>
        <w:tab/>
      </w:r>
    </w:p>
    <w:p w:rsidR="00630B4F" w:rsidRDefault="00961300" w:rsidP="005B0858">
      <w:pPr>
        <w:spacing w:line="216" w:lineRule="auto"/>
        <w:ind w:firstLine="0"/>
        <w:rPr>
          <w:szCs w:val="28"/>
        </w:rPr>
      </w:pPr>
      <w:r>
        <w:rPr>
          <w:szCs w:val="28"/>
        </w:rPr>
        <w:t>от  25.11.2021 г. № 2164</w:t>
      </w:r>
    </w:p>
    <w:p w:rsidR="00630B4F" w:rsidRDefault="00630B4F" w:rsidP="005B0858">
      <w:pPr>
        <w:spacing w:line="216" w:lineRule="auto"/>
        <w:ind w:firstLine="0"/>
        <w:rPr>
          <w:szCs w:val="28"/>
        </w:rPr>
      </w:pPr>
    </w:p>
    <w:p w:rsidR="00630B4F" w:rsidRDefault="00630B4F" w:rsidP="005B0858">
      <w:pPr>
        <w:spacing w:line="216" w:lineRule="auto"/>
        <w:ind w:firstLine="0"/>
        <w:rPr>
          <w:szCs w:val="28"/>
        </w:rPr>
      </w:pPr>
    </w:p>
    <w:p w:rsidR="00630B4F" w:rsidRDefault="00630B4F"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8B3465">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8B3465">
        <w:rPr>
          <w:szCs w:val="28"/>
        </w:rPr>
        <w:t>ого</w:t>
      </w:r>
      <w:r w:rsidR="00ED1821">
        <w:rPr>
          <w:szCs w:val="28"/>
        </w:rPr>
        <w:t xml:space="preserve"> </w:t>
      </w:r>
      <w:r w:rsidR="000D2EB2">
        <w:rPr>
          <w:szCs w:val="28"/>
        </w:rPr>
        <w:t>участк</w:t>
      </w:r>
      <w:r w:rsidR="008B3465">
        <w:rPr>
          <w:szCs w:val="28"/>
        </w:rPr>
        <w:t>а</w:t>
      </w:r>
    </w:p>
    <w:p w:rsidR="001F1C1C" w:rsidRDefault="001F1C1C" w:rsidP="005B0858">
      <w:pPr>
        <w:spacing w:line="216" w:lineRule="auto"/>
        <w:rPr>
          <w:szCs w:val="28"/>
        </w:rPr>
      </w:pPr>
      <w:r>
        <w:rPr>
          <w:szCs w:val="28"/>
        </w:rPr>
        <w:t xml:space="preserve"> </w:t>
      </w:r>
    </w:p>
    <w:p w:rsidR="008425ED" w:rsidRPr="007714EE" w:rsidRDefault="008425ED" w:rsidP="005B0858">
      <w:pPr>
        <w:spacing w:line="216" w:lineRule="auto"/>
        <w:rPr>
          <w:sz w:val="16"/>
          <w:szCs w:val="16"/>
        </w:rPr>
      </w:pPr>
    </w:p>
    <w:p w:rsidR="007714EE" w:rsidRDefault="007714EE" w:rsidP="007714EE">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w:t>
      </w:r>
      <w:proofErr w:type="spellStart"/>
      <w:r w:rsidRPr="0071462F">
        <w:rPr>
          <w:color w:val="000000"/>
          <w:szCs w:val="28"/>
        </w:rPr>
        <w:t>Марксовского</w:t>
      </w:r>
      <w:proofErr w:type="spellEnd"/>
      <w:r w:rsidRPr="0071462F">
        <w:rPr>
          <w:color w:val="000000"/>
          <w:szCs w:val="28"/>
        </w:rPr>
        <w:t xml:space="preserve">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71462F">
        <w:rPr>
          <w:color w:val="000000"/>
          <w:szCs w:val="28"/>
        </w:rPr>
        <w:t>Марксовского</w:t>
      </w:r>
      <w:proofErr w:type="spellEnd"/>
      <w:r w:rsidRPr="0071462F">
        <w:rPr>
          <w:color w:val="000000"/>
          <w:szCs w:val="28"/>
        </w:rPr>
        <w:t xml:space="preserve"> муниципального района»,  постановлением администрации </w:t>
      </w:r>
      <w:proofErr w:type="spellStart"/>
      <w:r w:rsidRPr="0071462F">
        <w:rPr>
          <w:color w:val="000000"/>
          <w:szCs w:val="28"/>
        </w:rPr>
        <w:t>Марксовского</w:t>
      </w:r>
      <w:proofErr w:type="spellEnd"/>
      <w:r w:rsidRPr="0071462F">
        <w:rPr>
          <w:color w:val="000000"/>
          <w:szCs w:val="28"/>
        </w:rPr>
        <w:t xml:space="preserve"> муниципального района  от  </w:t>
      </w:r>
      <w:r>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71462F">
        <w:rPr>
          <w:color w:val="000000"/>
          <w:szCs w:val="28"/>
        </w:rPr>
        <w:t>Марксовского</w:t>
      </w:r>
      <w:proofErr w:type="spellEnd"/>
      <w:r w:rsidRPr="0071462F">
        <w:rPr>
          <w:color w:val="000000"/>
          <w:szCs w:val="28"/>
        </w:rPr>
        <w:t xml:space="preserve"> муниципального района», </w:t>
      </w:r>
      <w:r>
        <w:rPr>
          <w:szCs w:val="28"/>
        </w:rPr>
        <w:t xml:space="preserve">постановлением администрации </w:t>
      </w:r>
      <w:proofErr w:type="spellStart"/>
      <w:r>
        <w:rPr>
          <w:szCs w:val="28"/>
        </w:rPr>
        <w:t>Марксовского</w:t>
      </w:r>
      <w:proofErr w:type="spellEnd"/>
      <w:r>
        <w:rPr>
          <w:szCs w:val="28"/>
        </w:rPr>
        <w:t xml:space="preserve"> муниципального района Саратовской области от 15 января 2019 года № 32 «О распределении обязанностей», распоряжением администрации </w:t>
      </w:r>
      <w:proofErr w:type="spellStart"/>
      <w:r>
        <w:rPr>
          <w:szCs w:val="28"/>
        </w:rPr>
        <w:t>Марксовского</w:t>
      </w:r>
      <w:proofErr w:type="spellEnd"/>
      <w:r>
        <w:rPr>
          <w:szCs w:val="28"/>
        </w:rPr>
        <w:t xml:space="preserve"> муниципального района Саратовской области от 17 ноября 2021 года №                712-р/л «О возложении обязанностей на </w:t>
      </w:r>
      <w:proofErr w:type="spellStart"/>
      <w:r>
        <w:rPr>
          <w:szCs w:val="28"/>
        </w:rPr>
        <w:t>Байрак</w:t>
      </w:r>
      <w:proofErr w:type="spellEnd"/>
      <w:r>
        <w:rPr>
          <w:szCs w:val="28"/>
        </w:rPr>
        <w:t xml:space="preserve"> С.В.», </w:t>
      </w:r>
      <w:r w:rsidRPr="0071462F">
        <w:rPr>
          <w:color w:val="000000"/>
          <w:szCs w:val="28"/>
        </w:rPr>
        <w:t xml:space="preserve">руководствуясь Уставом </w:t>
      </w:r>
      <w:proofErr w:type="spellStart"/>
      <w:r w:rsidRPr="0071462F">
        <w:rPr>
          <w:color w:val="000000"/>
          <w:szCs w:val="28"/>
        </w:rPr>
        <w:t>Марксовского</w:t>
      </w:r>
      <w:proofErr w:type="spellEnd"/>
      <w:r w:rsidRPr="0071462F">
        <w:rPr>
          <w:color w:val="000000"/>
          <w:szCs w:val="28"/>
        </w:rPr>
        <w:t xml:space="preserve"> муниципального района, администрация </w:t>
      </w:r>
      <w:proofErr w:type="spellStart"/>
      <w:r w:rsidRPr="0071462F">
        <w:rPr>
          <w:color w:val="000000"/>
          <w:szCs w:val="28"/>
        </w:rPr>
        <w:t>Марксовского</w:t>
      </w:r>
      <w:proofErr w:type="spellEnd"/>
      <w:r w:rsidRPr="0071462F">
        <w:rPr>
          <w:color w:val="000000"/>
          <w:szCs w:val="28"/>
        </w:rPr>
        <w:t xml:space="preserve">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776B6E">
        <w:rPr>
          <w:color w:val="000000"/>
          <w:szCs w:val="28"/>
        </w:rPr>
        <w:t xml:space="preserve"> </w:t>
      </w:r>
      <w:r w:rsidR="001F096C">
        <w:rPr>
          <w:color w:val="000000"/>
          <w:szCs w:val="28"/>
        </w:rPr>
        <w:t>участк</w:t>
      </w:r>
      <w:r w:rsidR="008B3465">
        <w:rPr>
          <w:color w:val="000000"/>
          <w:szCs w:val="28"/>
        </w:rPr>
        <w:t>а</w:t>
      </w:r>
      <w:r w:rsidRPr="00DF74E4">
        <w:rPr>
          <w:color w:val="000000"/>
          <w:szCs w:val="28"/>
        </w:rPr>
        <w:t>:</w:t>
      </w:r>
    </w:p>
    <w:p w:rsidR="00DA0DFE" w:rsidRDefault="00DA0DFE" w:rsidP="00D05BBD">
      <w:pPr>
        <w:spacing w:line="228"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EA450C">
        <w:t>Саратовская область. город Маркс, улица Загородная Роща примерно в 45 м по направлению на запад от многоквартирного жилого дома расположенного по адресу: город Маркс, улица Загородная Роща, дом 1</w:t>
      </w:r>
      <w:proofErr w:type="gramStart"/>
      <w:r w:rsidR="00EA450C">
        <w:t xml:space="preserve"> А</w:t>
      </w:r>
      <w:proofErr w:type="gramEnd"/>
      <w:r>
        <w:t xml:space="preserve">, </w:t>
      </w:r>
      <w:r>
        <w:rPr>
          <w:szCs w:val="28"/>
        </w:rPr>
        <w:t xml:space="preserve">кадастровый номер: </w:t>
      </w:r>
      <w:r w:rsidR="00D05BBD" w:rsidRPr="00D05BBD">
        <w:rPr>
          <w:bCs/>
        </w:rPr>
        <w:t>64:</w:t>
      </w:r>
      <w:r w:rsidR="00B70FC4">
        <w:rPr>
          <w:bCs/>
        </w:rPr>
        <w:t>44</w:t>
      </w:r>
      <w:r w:rsidR="00D05BBD" w:rsidRPr="00D05BBD">
        <w:rPr>
          <w:bCs/>
        </w:rPr>
        <w:t>:</w:t>
      </w:r>
      <w:r w:rsidR="00BC7EF7">
        <w:rPr>
          <w:bCs/>
        </w:rPr>
        <w:t>030</w:t>
      </w:r>
      <w:r w:rsidR="00EA450C">
        <w:rPr>
          <w:bCs/>
        </w:rPr>
        <w:t>101:1297</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AA7BC5">
        <w:rPr>
          <w:szCs w:val="28"/>
        </w:rPr>
        <w:t>для индивидуального жилищного строительства</w:t>
      </w:r>
      <w:r w:rsidRPr="002D50E5">
        <w:rPr>
          <w:szCs w:val="28"/>
        </w:rPr>
        <w:t xml:space="preserve">, </w:t>
      </w:r>
      <w:r>
        <w:rPr>
          <w:szCs w:val="28"/>
        </w:rPr>
        <w:t xml:space="preserve">сроком </w:t>
      </w:r>
      <w:r w:rsidR="00AA7BC5">
        <w:rPr>
          <w:szCs w:val="28"/>
        </w:rPr>
        <w:t>на 20 (двадцать</w:t>
      </w:r>
      <w:r w:rsidR="00BC7EF7">
        <w:rPr>
          <w:szCs w:val="28"/>
        </w:rPr>
        <w:t xml:space="preserve">) </w:t>
      </w:r>
      <w:r w:rsidR="00AA7BC5">
        <w:rPr>
          <w:szCs w:val="28"/>
        </w:rPr>
        <w:t>лет</w:t>
      </w:r>
      <w:r>
        <w:rPr>
          <w:szCs w:val="28"/>
        </w:rPr>
        <w:t xml:space="preserve">, </w:t>
      </w:r>
      <w:r w:rsidRPr="006F7DE1">
        <w:rPr>
          <w:szCs w:val="28"/>
        </w:rPr>
        <w:t xml:space="preserve">площадь земельного участка </w:t>
      </w:r>
      <w:r w:rsidR="00FA487B">
        <w:rPr>
          <w:szCs w:val="28"/>
        </w:rPr>
        <w:t xml:space="preserve">              </w:t>
      </w:r>
      <w:r w:rsidR="00EA450C">
        <w:rPr>
          <w:szCs w:val="28"/>
        </w:rPr>
        <w:t>266</w:t>
      </w:r>
      <w:r w:rsidRPr="006F7DE1">
        <w:rPr>
          <w:szCs w:val="28"/>
        </w:rPr>
        <w:t xml:space="preserve"> кв.</w:t>
      </w:r>
      <w:r w:rsidR="00B72723">
        <w:rPr>
          <w:szCs w:val="28"/>
        </w:rPr>
        <w:t xml:space="preserve"> </w:t>
      </w:r>
      <w:r w:rsidRPr="006F7DE1">
        <w:rPr>
          <w:szCs w:val="28"/>
        </w:rPr>
        <w:t>м,</w:t>
      </w:r>
      <w:r>
        <w:rPr>
          <w:szCs w:val="28"/>
        </w:rPr>
        <w:t xml:space="preserve"> </w:t>
      </w:r>
      <w:r w:rsidR="001E1381">
        <w:rPr>
          <w:szCs w:val="28"/>
        </w:rPr>
        <w:t xml:space="preserve">в границах территориальной зоны </w:t>
      </w:r>
      <w:r w:rsidR="00AA7BC5">
        <w:rPr>
          <w:szCs w:val="28"/>
        </w:rPr>
        <w:t>Ж</w:t>
      </w:r>
      <w:r w:rsidR="00BC7EF7">
        <w:rPr>
          <w:szCs w:val="28"/>
        </w:rPr>
        <w:t>-</w:t>
      </w:r>
      <w:r w:rsidR="006107ED">
        <w:rPr>
          <w:szCs w:val="28"/>
        </w:rPr>
        <w:t>2</w:t>
      </w:r>
      <w:r w:rsidR="001E1381">
        <w:rPr>
          <w:szCs w:val="28"/>
        </w:rPr>
        <w:t xml:space="preserve">, </w:t>
      </w:r>
      <w:r>
        <w:rPr>
          <w:szCs w:val="28"/>
        </w:rPr>
        <w:t xml:space="preserve">ограничения (обременения): </w:t>
      </w:r>
      <w:r w:rsidR="00BC7EF7">
        <w:rPr>
          <w:szCs w:val="28"/>
        </w:rPr>
        <w:t>отсутствуют.</w:t>
      </w:r>
    </w:p>
    <w:p w:rsidR="00804447" w:rsidRDefault="00DA0DFE" w:rsidP="00AB2EF9">
      <w:pPr>
        <w:pStyle w:val="210"/>
        <w:spacing w:line="216" w:lineRule="auto"/>
        <w:ind w:firstLine="851"/>
        <w:jc w:val="both"/>
        <w:rPr>
          <w:szCs w:val="28"/>
        </w:rPr>
      </w:pPr>
      <w:r w:rsidRPr="002D4A98">
        <w:rPr>
          <w:sz w:val="28"/>
          <w:szCs w:val="28"/>
        </w:rPr>
        <w:lastRenderedPageBreak/>
        <w:t xml:space="preserve">Особые условия использования земельного участка: </w:t>
      </w:r>
      <w:r w:rsidR="006C695C" w:rsidRPr="002C09BF">
        <w:rPr>
          <w:sz w:val="28"/>
          <w:szCs w:val="28"/>
        </w:rPr>
        <w:t>охранная зона линейно-кабельного сооружения связи, волоконно-оптический кабель ПАО «Ростелеком»</w:t>
      </w:r>
      <w:r w:rsidR="006C695C">
        <w:rPr>
          <w:sz w:val="28"/>
          <w:szCs w:val="28"/>
        </w:rPr>
        <w:t xml:space="preserve"> – </w:t>
      </w:r>
      <w:r w:rsidR="006C695C" w:rsidRPr="002C09BF">
        <w:rPr>
          <w:sz w:val="28"/>
          <w:szCs w:val="28"/>
        </w:rPr>
        <w:t>2 метра от оси кабеля</w:t>
      </w:r>
      <w:r w:rsidR="00FA487B">
        <w:rPr>
          <w:sz w:val="28"/>
          <w:szCs w:val="28"/>
        </w:rPr>
        <w:t xml:space="preserve"> (согласно Постановлению П</w:t>
      </w:r>
      <w:r w:rsidR="006C695C">
        <w:rPr>
          <w:sz w:val="28"/>
          <w:szCs w:val="28"/>
        </w:rPr>
        <w:t>равительства Российской Федерации от 9 июня 1995 года № 578)</w:t>
      </w:r>
      <w:r w:rsidR="00AA7BC5">
        <w:rPr>
          <w:sz w:val="28"/>
          <w:szCs w:val="28"/>
        </w:rPr>
        <w:t>.</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ED1821">
        <w:rPr>
          <w:szCs w:val="28"/>
        </w:rPr>
        <w:t>«</w:t>
      </w:r>
      <w:r w:rsidR="00EA450C">
        <w:rPr>
          <w:szCs w:val="28"/>
        </w:rPr>
        <w:t>29</w:t>
      </w:r>
      <w:r w:rsidRPr="00ED1821">
        <w:rPr>
          <w:szCs w:val="28"/>
        </w:rPr>
        <w:t xml:space="preserve">» </w:t>
      </w:r>
      <w:r w:rsidR="00EA450C">
        <w:rPr>
          <w:szCs w:val="28"/>
        </w:rPr>
        <w:t>дека</w:t>
      </w:r>
      <w:r w:rsidR="00D05BBD" w:rsidRPr="00ED1821">
        <w:rPr>
          <w:szCs w:val="28"/>
        </w:rPr>
        <w:t>бря</w:t>
      </w:r>
      <w:r w:rsidRPr="00ED1821">
        <w:rPr>
          <w:szCs w:val="28"/>
        </w:rPr>
        <w:t xml:space="preserve"> 2021 года в </w:t>
      </w:r>
      <w:r w:rsidR="007407CE" w:rsidRPr="00ED1821">
        <w:rPr>
          <w:szCs w:val="28"/>
        </w:rPr>
        <w:t xml:space="preserve">                         </w:t>
      </w:r>
      <w:r w:rsidRPr="00ED1821">
        <w:rPr>
          <w:szCs w:val="28"/>
        </w:rPr>
        <w:t>10 ч. 00 мин.</w:t>
      </w:r>
      <w:r w:rsidRPr="00046B61">
        <w:rPr>
          <w:szCs w:val="28"/>
        </w:rPr>
        <w:t xml:space="preserve">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w:t>
      </w:r>
      <w:bookmarkStart w:id="0" w:name="_GoBack"/>
      <w:bookmarkEnd w:id="0"/>
      <w:r w:rsidR="002B1DE3">
        <w:rPr>
          <w:szCs w:val="28"/>
        </w:rPr>
        <w:t xml:space="preserve">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FA487B">
      <w:pPr>
        <w:spacing w:line="223" w:lineRule="auto"/>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EA450C">
        <w:rPr>
          <w:szCs w:val="28"/>
        </w:rPr>
        <w:t>заместителя главы</w:t>
      </w:r>
      <w:r w:rsidR="00776B6E">
        <w:rPr>
          <w:szCs w:val="28"/>
        </w:rPr>
        <w:t xml:space="preserve"> администрации Марксовского муниципального района</w:t>
      </w:r>
      <w:r w:rsidR="00EA450C">
        <w:rPr>
          <w:szCs w:val="28"/>
        </w:rPr>
        <w:t xml:space="preserve"> Воронину</w:t>
      </w:r>
      <w:r w:rsidR="00776B6E">
        <w:rPr>
          <w:szCs w:val="28"/>
        </w:rPr>
        <w:t xml:space="preserve"> </w:t>
      </w:r>
      <w:r w:rsidR="00EA450C">
        <w:rPr>
          <w:szCs w:val="28"/>
        </w:rPr>
        <w:t>Н.А</w:t>
      </w:r>
      <w:r w:rsidR="00776B6E" w:rsidRPr="006327DA">
        <w:rPr>
          <w:szCs w:val="28"/>
        </w:rPr>
        <w:t>.</w:t>
      </w:r>
    </w:p>
    <w:p w:rsidR="0010207B" w:rsidRDefault="0010207B" w:rsidP="005B0858">
      <w:pPr>
        <w:spacing w:line="216" w:lineRule="auto"/>
        <w:ind w:firstLine="851"/>
        <w:rPr>
          <w:szCs w:val="28"/>
        </w:rPr>
      </w:pPr>
    </w:p>
    <w:p w:rsidR="00FA487B" w:rsidRDefault="00FA487B" w:rsidP="005B0858">
      <w:pPr>
        <w:spacing w:line="216" w:lineRule="auto"/>
        <w:ind w:firstLine="851"/>
        <w:rPr>
          <w:szCs w:val="28"/>
        </w:rPr>
      </w:pPr>
    </w:p>
    <w:p w:rsidR="007407CE" w:rsidRDefault="007407CE" w:rsidP="005B0858">
      <w:pPr>
        <w:spacing w:line="216" w:lineRule="auto"/>
        <w:ind w:firstLine="567"/>
        <w:rPr>
          <w:szCs w:val="28"/>
        </w:rPr>
      </w:pPr>
    </w:p>
    <w:p w:rsidR="007714EE" w:rsidRPr="005A6F27" w:rsidRDefault="007714EE" w:rsidP="007714EE">
      <w:pPr>
        <w:pStyle w:val="af"/>
        <w:spacing w:after="0"/>
        <w:ind w:firstLine="0"/>
        <w:rPr>
          <w:szCs w:val="28"/>
        </w:rPr>
      </w:pPr>
      <w:r w:rsidRPr="005A6F27">
        <w:rPr>
          <w:szCs w:val="28"/>
        </w:rPr>
        <w:t xml:space="preserve">Заместитель главы администрации, </w:t>
      </w:r>
    </w:p>
    <w:p w:rsidR="007714EE" w:rsidRPr="005A6F27" w:rsidRDefault="007714EE" w:rsidP="007714EE">
      <w:pPr>
        <w:pStyle w:val="af"/>
        <w:spacing w:after="0"/>
        <w:ind w:firstLine="0"/>
        <w:rPr>
          <w:szCs w:val="28"/>
        </w:rPr>
      </w:pPr>
      <w:r w:rsidRPr="005A6F27">
        <w:rPr>
          <w:szCs w:val="28"/>
        </w:rPr>
        <w:t xml:space="preserve">руководитель аппарата администрации </w:t>
      </w:r>
    </w:p>
    <w:p w:rsidR="007714EE" w:rsidRDefault="007714EE" w:rsidP="007714EE">
      <w:pPr>
        <w:pStyle w:val="af"/>
        <w:spacing w:after="0"/>
        <w:ind w:firstLine="0"/>
      </w:pPr>
      <w:proofErr w:type="spellStart"/>
      <w:r w:rsidRPr="005A6F27">
        <w:rPr>
          <w:szCs w:val="28"/>
        </w:rPr>
        <w:t>Марксовского</w:t>
      </w:r>
      <w:proofErr w:type="spellEnd"/>
      <w:r w:rsidRPr="005A6F27">
        <w:rPr>
          <w:szCs w:val="28"/>
        </w:rPr>
        <w:t xml:space="preserve"> муниципального района</w:t>
      </w:r>
      <w:r w:rsidRPr="005A6F27">
        <w:rPr>
          <w:szCs w:val="28"/>
        </w:rPr>
        <w:tab/>
      </w:r>
      <w:r w:rsidRPr="005A6F27">
        <w:rPr>
          <w:szCs w:val="28"/>
        </w:rPr>
        <w:tab/>
      </w:r>
      <w:r w:rsidRPr="005A6F27">
        <w:rPr>
          <w:szCs w:val="28"/>
        </w:rPr>
        <w:tab/>
      </w:r>
      <w:r w:rsidRPr="005A6F27">
        <w:rPr>
          <w:szCs w:val="28"/>
        </w:rPr>
        <w:tab/>
      </w:r>
      <w:r w:rsidRPr="005A6F27">
        <w:rPr>
          <w:szCs w:val="28"/>
        </w:rPr>
        <w:tab/>
      </w:r>
      <w:r>
        <w:rPr>
          <w:szCs w:val="28"/>
        </w:rPr>
        <w:t xml:space="preserve">    </w:t>
      </w:r>
      <w:r w:rsidRPr="005A6F27">
        <w:rPr>
          <w:szCs w:val="28"/>
        </w:rPr>
        <w:t xml:space="preserve">С.В. </w:t>
      </w:r>
      <w:proofErr w:type="spellStart"/>
      <w:r w:rsidRPr="005A6F27">
        <w:rPr>
          <w:szCs w:val="28"/>
        </w:rPr>
        <w:t>Байрак</w:t>
      </w:r>
      <w:proofErr w:type="spellEnd"/>
    </w:p>
    <w:p w:rsidR="007F7DD9" w:rsidRDefault="00046B61" w:rsidP="005B0858">
      <w:pPr>
        <w:spacing w:line="216" w:lineRule="auto"/>
        <w:ind w:firstLine="0"/>
        <w:rPr>
          <w:szCs w:val="28"/>
        </w:rPr>
      </w:pPr>
      <w:r>
        <w:rPr>
          <w:szCs w:val="28"/>
        </w:rPr>
        <w:t xml:space="preserve"> </w:t>
      </w:r>
    </w:p>
    <w:p w:rsidR="007F7DD9" w:rsidRDefault="007F7DD9">
      <w:pPr>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FA487B" w:rsidP="007407CE">
      <w:pPr>
        <w:ind w:firstLine="5245"/>
        <w:rPr>
          <w:szCs w:val="28"/>
        </w:rPr>
      </w:pPr>
      <w:r>
        <w:rPr>
          <w:szCs w:val="28"/>
        </w:rPr>
        <w:t xml:space="preserve">от  </w:t>
      </w:r>
      <w:r w:rsidR="00961300">
        <w:rPr>
          <w:szCs w:val="28"/>
        </w:rPr>
        <w:t>25.11.2021 г. № 2164</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AB2EF9">
        <w:rPr>
          <w:b w:val="0"/>
          <w:color w:val="000000"/>
          <w:szCs w:val="28"/>
        </w:rPr>
        <w:t>а</w:t>
      </w:r>
      <w:r w:rsidR="001F096C">
        <w:rPr>
          <w:b w:val="0"/>
          <w:color w:val="000000"/>
          <w:szCs w:val="28"/>
        </w:rPr>
        <w:t xml:space="preserve"> аренды земельн</w:t>
      </w:r>
      <w:r w:rsidR="00AB2EF9">
        <w:rPr>
          <w:b w:val="0"/>
          <w:color w:val="000000"/>
          <w:szCs w:val="28"/>
        </w:rPr>
        <w:t>ого</w:t>
      </w:r>
      <w:r w:rsidR="001F096C">
        <w:rPr>
          <w:b w:val="0"/>
          <w:color w:val="000000"/>
          <w:szCs w:val="28"/>
        </w:rPr>
        <w:t xml:space="preserve"> участк</w:t>
      </w:r>
      <w:r w:rsidR="00AB2EF9">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EA450C" w:rsidRDefault="00EA450C" w:rsidP="00EA450C">
      <w:pPr>
        <w:spacing w:line="228" w:lineRule="auto"/>
        <w:ind w:firstLine="851"/>
        <w:rPr>
          <w:szCs w:val="28"/>
        </w:rPr>
      </w:pPr>
      <w:r w:rsidRPr="00C7566F">
        <w:rPr>
          <w:szCs w:val="28"/>
        </w:rPr>
        <w:t>земельный участок, расположенный по адресу:</w:t>
      </w:r>
      <w:r>
        <w:rPr>
          <w:szCs w:val="28"/>
        </w:rPr>
        <w:t xml:space="preserve"> </w:t>
      </w:r>
      <w:r>
        <w:t>Саратовская область. город Маркс, улица Загородная Роща примерно в 45 м по направлению на запад от многоквартирного жилого дома расположенного по адресу: город Маркс, улица Загородная Роща, дом 1</w:t>
      </w:r>
      <w:proofErr w:type="gramStart"/>
      <w:r>
        <w:t xml:space="preserve"> А</w:t>
      </w:r>
      <w:proofErr w:type="gramEnd"/>
      <w:r>
        <w:t xml:space="preserve">, </w:t>
      </w:r>
      <w:r>
        <w:rPr>
          <w:szCs w:val="28"/>
        </w:rPr>
        <w:t xml:space="preserve">кадастровый номер: </w:t>
      </w:r>
      <w:r w:rsidRPr="00D05BBD">
        <w:rPr>
          <w:bCs/>
        </w:rPr>
        <w:t>64:</w:t>
      </w:r>
      <w:r>
        <w:rPr>
          <w:bCs/>
        </w:rPr>
        <w:t>44</w:t>
      </w:r>
      <w:r w:rsidRPr="00D05BBD">
        <w:rPr>
          <w:bCs/>
        </w:rPr>
        <w:t>:</w:t>
      </w:r>
      <w:r>
        <w:rPr>
          <w:bCs/>
        </w:rPr>
        <w:t>030101:1297</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для индивидуального жилищного строительства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266</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Ж-</w:t>
      </w:r>
      <w:r w:rsidR="006107ED">
        <w:rPr>
          <w:szCs w:val="28"/>
        </w:rPr>
        <w:t>2</w:t>
      </w:r>
      <w:r>
        <w:rPr>
          <w:szCs w:val="28"/>
        </w:rPr>
        <w:t>, ограничения (обременения): отсутствуют.</w:t>
      </w:r>
    </w:p>
    <w:p w:rsidR="00EA450C" w:rsidRDefault="00EA450C" w:rsidP="00EA450C">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006C695C" w:rsidRPr="002C09BF">
        <w:rPr>
          <w:sz w:val="28"/>
          <w:szCs w:val="28"/>
        </w:rPr>
        <w:t>охранная зона линейно-кабельного сооружения связи, волоконно-оптический кабель ПАО «Ростелеком»</w:t>
      </w:r>
      <w:r w:rsidR="006C695C">
        <w:rPr>
          <w:sz w:val="28"/>
          <w:szCs w:val="28"/>
        </w:rPr>
        <w:t xml:space="preserve"> – </w:t>
      </w:r>
      <w:r w:rsidR="006C695C" w:rsidRPr="002C09BF">
        <w:rPr>
          <w:sz w:val="28"/>
          <w:szCs w:val="28"/>
        </w:rPr>
        <w:t>2 метра от оси кабеля</w:t>
      </w:r>
      <w:r w:rsidR="00595410">
        <w:rPr>
          <w:sz w:val="28"/>
          <w:szCs w:val="28"/>
        </w:rPr>
        <w:t xml:space="preserve"> (согласно Постановлению П</w:t>
      </w:r>
      <w:r w:rsidR="006C695C">
        <w:rPr>
          <w:sz w:val="28"/>
          <w:szCs w:val="28"/>
        </w:rPr>
        <w:t>равительства Российской Федерации от 9 июня 1995 года № 578)</w:t>
      </w:r>
      <w:r>
        <w:rPr>
          <w:sz w:val="28"/>
          <w:szCs w:val="28"/>
        </w:rPr>
        <w:t>.</w:t>
      </w:r>
    </w:p>
    <w:p w:rsidR="00DA4E84" w:rsidRDefault="00DA4E8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83ED2"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83ED2"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83ED2"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83ED2"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AB2EF9">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__</w:t>
      </w:r>
      <w:r w:rsidR="005D70D3">
        <w:t>.</w:t>
      </w:r>
      <w:r w:rsidR="00C75963">
        <w:t>__</w:t>
      </w:r>
      <w:r w:rsidR="007D0474">
        <w:rPr>
          <w:szCs w:val="28"/>
        </w:rPr>
        <w:t xml:space="preserve">.2021 г. </w:t>
      </w:r>
      <w:r w:rsidR="005D70D3">
        <w:rPr>
          <w:szCs w:val="28"/>
        </w:rPr>
        <w:br/>
      </w:r>
      <w:r w:rsidR="007D0474">
        <w:rPr>
          <w:szCs w:val="28"/>
        </w:rPr>
        <w:t xml:space="preserve">№ </w:t>
      </w:r>
      <w:r w:rsidR="00C75963">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AB2EF9">
        <w:rPr>
          <w:color w:val="000000"/>
          <w:szCs w:val="28"/>
        </w:rPr>
        <w:t>а</w:t>
      </w:r>
      <w:r w:rsidR="002B44C6">
        <w:rPr>
          <w:color w:val="000000"/>
          <w:szCs w:val="28"/>
        </w:rPr>
        <w:t xml:space="preserve"> аренды </w:t>
      </w:r>
      <w:r w:rsidR="009C19A7" w:rsidRPr="0042234B">
        <w:rPr>
          <w:szCs w:val="28"/>
        </w:rPr>
        <w:t>земельн</w:t>
      </w:r>
      <w:r w:rsidR="00AB2EF9">
        <w:rPr>
          <w:szCs w:val="28"/>
        </w:rPr>
        <w:t>ого</w:t>
      </w:r>
      <w:r w:rsidR="00CB5BF0">
        <w:rPr>
          <w:szCs w:val="28"/>
        </w:rPr>
        <w:t xml:space="preserve"> </w:t>
      </w:r>
      <w:r w:rsidR="007813C0">
        <w:rPr>
          <w:szCs w:val="28"/>
        </w:rPr>
        <w:t>участ</w:t>
      </w:r>
      <w:r w:rsidR="003737A0">
        <w:rPr>
          <w:szCs w:val="28"/>
        </w:rPr>
        <w:t>к</w:t>
      </w:r>
      <w:r w:rsidR="00AB2EF9">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EA450C">
        <w:t>27</w:t>
      </w:r>
      <w:r w:rsidR="009B1025" w:rsidRPr="00FE0D95">
        <w:t>»</w:t>
      </w:r>
      <w:r w:rsidR="00FE7E4B" w:rsidRPr="00FE0D95">
        <w:t xml:space="preserve"> </w:t>
      </w:r>
      <w:r w:rsidR="00EA450C">
        <w:t>дека</w:t>
      </w:r>
      <w:r w:rsidR="00C75963">
        <w:t>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AB2EF9">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8B3465">
        <w:rPr>
          <w:color w:val="000000"/>
          <w:szCs w:val="28"/>
        </w:rPr>
        <w:t>а</w:t>
      </w:r>
      <w:r w:rsidR="002B44C6">
        <w:rPr>
          <w:color w:val="000000"/>
          <w:szCs w:val="28"/>
        </w:rPr>
        <w:t xml:space="preserve"> аренды</w:t>
      </w:r>
      <w:r w:rsidR="00730043">
        <w:t xml:space="preserve"> земельн</w:t>
      </w:r>
      <w:r w:rsidR="008B3465">
        <w:t>ого</w:t>
      </w:r>
      <w:r w:rsidR="00730043">
        <w:t xml:space="preserve"> участк</w:t>
      </w:r>
      <w:r w:rsidR="008B3465">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gramStart"/>
            <w:r w:rsidRPr="00F42B66">
              <w:rPr>
                <w:szCs w:val="28"/>
              </w:rPr>
              <w:t>п</w:t>
            </w:r>
            <w:proofErr w:type="gramEnd"/>
            <w:r w:rsidRPr="00F42B66">
              <w:rPr>
                <w:szCs w:val="28"/>
              </w:rPr>
              <w:t>/п</w:t>
            </w:r>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3A0C2B"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C83ED2"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3A0C2B" w:rsidP="003A0C2B">
            <w:pPr>
              <w:ind w:firstLine="0"/>
              <w:rPr>
                <w:color w:val="000000"/>
                <w:szCs w:val="28"/>
              </w:rPr>
            </w:pPr>
            <w:r>
              <w:rPr>
                <w:szCs w:val="28"/>
              </w:rPr>
              <w:t>25</w:t>
            </w:r>
            <w:r w:rsidR="00B5640B">
              <w:rPr>
                <w:szCs w:val="28"/>
              </w:rPr>
              <w:t>.</w:t>
            </w:r>
            <w:r>
              <w:rPr>
                <w:szCs w:val="28"/>
              </w:rPr>
              <w:t>11</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EA450C" w:rsidP="00EA450C">
            <w:pPr>
              <w:ind w:firstLine="0"/>
              <w:rPr>
                <w:color w:val="000000"/>
                <w:szCs w:val="28"/>
              </w:rPr>
            </w:pPr>
            <w:r>
              <w:rPr>
                <w:color w:val="000000"/>
                <w:szCs w:val="28"/>
              </w:rPr>
              <w:t>27</w:t>
            </w:r>
            <w:r w:rsidR="00C75963">
              <w:rPr>
                <w:color w:val="000000"/>
                <w:szCs w:val="28"/>
              </w:rPr>
              <w:t xml:space="preserve"> </w:t>
            </w:r>
            <w:r>
              <w:rPr>
                <w:color w:val="000000"/>
                <w:szCs w:val="28"/>
              </w:rPr>
              <w:t>дека</w:t>
            </w:r>
            <w:r w:rsidR="00C75963">
              <w:rPr>
                <w:color w:val="000000"/>
                <w:szCs w:val="28"/>
              </w:rPr>
              <w:t>бря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B5640B" w:rsidP="00EA450C">
            <w:pPr>
              <w:ind w:firstLine="0"/>
              <w:rPr>
                <w:color w:val="000000"/>
                <w:szCs w:val="28"/>
              </w:rPr>
            </w:pPr>
            <w:r>
              <w:rPr>
                <w:color w:val="000000"/>
                <w:szCs w:val="28"/>
              </w:rPr>
              <w:t>2</w:t>
            </w:r>
            <w:r w:rsidR="00EA450C">
              <w:rPr>
                <w:color w:val="000000"/>
                <w:szCs w:val="28"/>
              </w:rPr>
              <w:t>8</w:t>
            </w:r>
            <w:r w:rsidR="00EA3F37" w:rsidRPr="00FE0D95">
              <w:rPr>
                <w:color w:val="000000"/>
                <w:szCs w:val="28"/>
              </w:rPr>
              <w:t xml:space="preserve"> </w:t>
            </w:r>
            <w:r w:rsidR="00EA450C">
              <w:rPr>
                <w:color w:val="000000"/>
                <w:szCs w:val="28"/>
              </w:rPr>
              <w:t>дека</w:t>
            </w:r>
            <w:r w:rsidR="00C75963">
              <w:rPr>
                <w:color w:val="000000"/>
                <w:szCs w:val="28"/>
              </w:rPr>
              <w:t>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EA450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EA450C" w:rsidP="00EA450C">
            <w:pPr>
              <w:ind w:firstLine="0"/>
              <w:rPr>
                <w:color w:val="000000"/>
                <w:szCs w:val="28"/>
              </w:rPr>
            </w:pPr>
            <w:r>
              <w:rPr>
                <w:color w:val="000000"/>
                <w:szCs w:val="28"/>
              </w:rPr>
              <w:t>29</w:t>
            </w:r>
            <w:r w:rsidR="00EA3F37" w:rsidRPr="00FE0D95">
              <w:rPr>
                <w:color w:val="000000"/>
                <w:szCs w:val="28"/>
              </w:rPr>
              <w:t xml:space="preserve"> </w:t>
            </w:r>
            <w:r>
              <w:rPr>
                <w:color w:val="000000"/>
                <w:szCs w:val="28"/>
              </w:rPr>
              <w:t>дека</w:t>
            </w:r>
            <w:r w:rsidR="00C75963">
              <w:rPr>
                <w:color w:val="000000"/>
                <w:szCs w:val="28"/>
              </w:rPr>
              <w:t>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Pr="00EA3F37" w:rsidRDefault="00EA3F37" w:rsidP="00C81247">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Pr="00AB2EF9" w:rsidRDefault="00EA3F37" w:rsidP="00EA450C">
            <w:pPr>
              <w:ind w:firstLine="0"/>
              <w:rPr>
                <w:bCs/>
              </w:rPr>
            </w:pPr>
            <w:r w:rsidRPr="00EA3F37">
              <w:rPr>
                <w:color w:val="000000"/>
                <w:szCs w:val="28"/>
              </w:rPr>
              <w:t>ЛОТ-1</w:t>
            </w:r>
            <w:r w:rsidRPr="00D73967">
              <w:rPr>
                <w:color w:val="000000"/>
                <w:szCs w:val="28"/>
              </w:rPr>
              <w:t xml:space="preserve">: </w:t>
            </w:r>
            <w:r w:rsidR="00804447" w:rsidRPr="00D05BBD">
              <w:rPr>
                <w:bCs/>
              </w:rPr>
              <w:t>64:</w:t>
            </w:r>
            <w:r w:rsidR="00B70FC4">
              <w:rPr>
                <w:bCs/>
              </w:rPr>
              <w:t>44</w:t>
            </w:r>
            <w:r w:rsidR="00804447" w:rsidRPr="00D05BBD">
              <w:rPr>
                <w:bCs/>
              </w:rPr>
              <w:t>:</w:t>
            </w:r>
            <w:r w:rsidR="00804447">
              <w:rPr>
                <w:bCs/>
              </w:rPr>
              <w:t>0301</w:t>
            </w:r>
            <w:r w:rsidR="00EA450C">
              <w:rPr>
                <w:bCs/>
              </w:rPr>
              <w:t>01:1297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Pr="00A96652" w:rsidRDefault="00EA3F37" w:rsidP="00B5640B">
            <w:pPr>
              <w:ind w:firstLine="0"/>
            </w:pPr>
            <w:r w:rsidRPr="00EA3F37">
              <w:rPr>
                <w:szCs w:val="28"/>
              </w:rPr>
              <w:t xml:space="preserve">ЛОТ-1: </w:t>
            </w:r>
            <w:r w:rsidR="00B5640B">
              <w:t>для индивидуального жилищного строительства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C81247" w:rsidRPr="00EA3F37" w:rsidRDefault="00EA3F37" w:rsidP="00B5640B">
            <w:pPr>
              <w:ind w:firstLine="0"/>
              <w:rPr>
                <w:color w:val="000000"/>
                <w:szCs w:val="28"/>
              </w:rPr>
            </w:pPr>
            <w:r w:rsidRPr="00EA3F37">
              <w:rPr>
                <w:color w:val="000000"/>
                <w:szCs w:val="28"/>
              </w:rPr>
              <w:t xml:space="preserve">ЛОТ-1: </w:t>
            </w:r>
            <w:r w:rsidR="00B5640B">
              <w:rPr>
                <w:color w:val="000000"/>
                <w:szCs w:val="28"/>
              </w:rPr>
              <w:t>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Pr="000C44AF" w:rsidRDefault="00EA3F37" w:rsidP="00A9501E">
            <w:pPr>
              <w:ind w:firstLine="0"/>
            </w:pPr>
            <w:r w:rsidRPr="00EA3F37">
              <w:rPr>
                <w:szCs w:val="28"/>
              </w:rPr>
              <w:t>ЛОТ-1:</w:t>
            </w:r>
            <w:r w:rsidR="00A96652">
              <w:rPr>
                <w:szCs w:val="28"/>
              </w:rPr>
              <w:t xml:space="preserve"> </w:t>
            </w:r>
            <w:r w:rsidR="00EA450C">
              <w:t>Саратовская область. город Маркс, улица Загородная Роща примерно в 45 м по направлению на запад от многоквартирного жилого дома расположенного по адресу: город Маркс, улица Загородная Роща, дом 1</w:t>
            </w:r>
            <w:proofErr w:type="gramStart"/>
            <w:r w:rsidR="00EA450C">
              <w:t xml:space="preserve"> А</w:t>
            </w:r>
            <w:proofErr w:type="gramEnd"/>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Pr="00EA3F37" w:rsidRDefault="00EA3F37" w:rsidP="00EA450C">
            <w:pPr>
              <w:ind w:firstLine="0"/>
              <w:rPr>
                <w:color w:val="000000"/>
                <w:szCs w:val="28"/>
              </w:rPr>
            </w:pPr>
            <w:r w:rsidRPr="00EA3F37">
              <w:rPr>
                <w:color w:val="000000"/>
                <w:szCs w:val="28"/>
              </w:rPr>
              <w:t xml:space="preserve">ЛОТ-1: </w:t>
            </w:r>
            <w:r w:rsidR="00EA450C">
              <w:rPr>
                <w:color w:val="000000"/>
                <w:szCs w:val="28"/>
              </w:rPr>
              <w:t>266</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Pr="00EA3F37" w:rsidRDefault="001F096C" w:rsidP="00AB2EF9">
            <w:pPr>
              <w:ind w:firstLine="0"/>
              <w:rPr>
                <w:color w:val="000000"/>
                <w:szCs w:val="28"/>
              </w:rPr>
            </w:pPr>
            <w:r>
              <w:rPr>
                <w:color w:val="000000"/>
                <w:szCs w:val="28"/>
              </w:rPr>
              <w:t xml:space="preserve">ЛОТ-1: </w:t>
            </w:r>
            <w:r w:rsidR="00B72723">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F224B5" w:rsidRDefault="00EA3F37" w:rsidP="000B6C97">
            <w:pPr>
              <w:ind w:firstLine="0"/>
              <w:rPr>
                <w:color w:val="000000"/>
                <w:szCs w:val="28"/>
              </w:rPr>
            </w:pPr>
            <w:r w:rsidRPr="00F224B5">
              <w:rPr>
                <w:color w:val="000000"/>
                <w:szCs w:val="28"/>
              </w:rPr>
              <w:t xml:space="preserve">ЛОТ-1: </w:t>
            </w:r>
            <w:r w:rsidR="003A0C2B">
              <w:rPr>
                <w:szCs w:val="28"/>
              </w:rPr>
              <w:t>5</w:t>
            </w:r>
            <w:r w:rsidR="000B6C97">
              <w:rPr>
                <w:szCs w:val="28"/>
              </w:rPr>
              <w:t>559</w:t>
            </w:r>
            <w:r w:rsidR="006C29A3" w:rsidRPr="00F224B5">
              <w:rPr>
                <w:szCs w:val="28"/>
              </w:rPr>
              <w:t xml:space="preserve"> (</w:t>
            </w:r>
            <w:r w:rsidR="000B6C97">
              <w:rPr>
                <w:szCs w:val="28"/>
              </w:rPr>
              <w:t>пять тысяч пятьсот пятьдесят девять</w:t>
            </w:r>
            <w:r w:rsidR="006C29A3" w:rsidRPr="00F224B5">
              <w:rPr>
                <w:szCs w:val="28"/>
              </w:rPr>
              <w:t>) рубл</w:t>
            </w:r>
            <w:r w:rsidR="000B6C97">
              <w:rPr>
                <w:szCs w:val="28"/>
              </w:rPr>
              <w:t>ей</w:t>
            </w:r>
            <w:r w:rsidR="006C29A3" w:rsidRPr="00F224B5">
              <w:rPr>
                <w:szCs w:val="28"/>
              </w:rPr>
              <w:t xml:space="preserve"> </w:t>
            </w:r>
            <w:r w:rsidR="003A0C2B">
              <w:rPr>
                <w:szCs w:val="28"/>
              </w:rPr>
              <w:t>4</w:t>
            </w:r>
            <w:r w:rsidR="000B6C97">
              <w:rPr>
                <w:szCs w:val="28"/>
              </w:rPr>
              <w:t>0</w:t>
            </w:r>
            <w:r w:rsidR="006C29A3" w:rsidRPr="00F224B5">
              <w:rPr>
                <w:szCs w:val="28"/>
              </w:rPr>
              <w:t xml:space="preserve"> копеек</w:t>
            </w:r>
            <w:r w:rsidR="00326066" w:rsidRPr="00F224B5">
              <w:rPr>
                <w:szCs w:val="28"/>
              </w:rPr>
              <w:t xml:space="preserve">, что составляет </w:t>
            </w:r>
            <w:r w:rsidR="000B6C97">
              <w:rPr>
                <w:szCs w:val="28"/>
              </w:rPr>
              <w:t>5</w:t>
            </w:r>
            <w:r w:rsidR="00DB6EDC" w:rsidRPr="00F224B5">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483EAF" w:rsidRPr="00F224B5" w:rsidRDefault="00EA3F37" w:rsidP="000B6C97">
            <w:pPr>
              <w:ind w:firstLine="0"/>
              <w:rPr>
                <w:color w:val="000000"/>
                <w:szCs w:val="24"/>
              </w:rPr>
            </w:pPr>
            <w:r w:rsidRPr="00F224B5">
              <w:rPr>
                <w:color w:val="000000"/>
                <w:szCs w:val="28"/>
              </w:rPr>
              <w:t xml:space="preserve">ЛОТ-1: </w:t>
            </w:r>
            <w:r w:rsidR="006C695C" w:rsidRPr="006C695C">
              <w:rPr>
                <w:szCs w:val="28"/>
              </w:rPr>
              <w:t>1</w:t>
            </w:r>
            <w:r w:rsidR="000B6C97">
              <w:rPr>
                <w:szCs w:val="28"/>
              </w:rPr>
              <w:t>66</w:t>
            </w:r>
            <w:r w:rsidR="00BA0114" w:rsidRPr="006C695C">
              <w:rPr>
                <w:szCs w:val="28"/>
              </w:rPr>
              <w:t xml:space="preserve"> (</w:t>
            </w:r>
            <w:r w:rsidR="006C695C" w:rsidRPr="006C695C">
              <w:rPr>
                <w:szCs w:val="28"/>
              </w:rPr>
              <w:t xml:space="preserve">сто </w:t>
            </w:r>
            <w:r w:rsidR="000B6C97">
              <w:rPr>
                <w:szCs w:val="28"/>
              </w:rPr>
              <w:t>шестьдесят шесть</w:t>
            </w:r>
            <w:r w:rsidR="00BA0114" w:rsidRPr="006C695C">
              <w:rPr>
                <w:szCs w:val="28"/>
              </w:rPr>
              <w:t>) рубл</w:t>
            </w:r>
            <w:r w:rsidR="00F224B5" w:rsidRPr="006C695C">
              <w:rPr>
                <w:szCs w:val="28"/>
              </w:rPr>
              <w:t>ей</w:t>
            </w:r>
            <w:r w:rsidR="00BA0114" w:rsidRPr="006C695C">
              <w:rPr>
                <w:szCs w:val="28"/>
              </w:rPr>
              <w:t xml:space="preserve"> </w:t>
            </w:r>
            <w:r w:rsidR="000B6C97">
              <w:rPr>
                <w:szCs w:val="28"/>
              </w:rPr>
              <w:t>78</w:t>
            </w:r>
            <w:r w:rsidR="00BA0114" w:rsidRPr="006C695C">
              <w:rPr>
                <w:szCs w:val="28"/>
              </w:rPr>
              <w:t xml:space="preserve"> копеек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8E139F" w:rsidRPr="00F224B5" w:rsidRDefault="00EA3F37" w:rsidP="00F224B5">
            <w:pPr>
              <w:ind w:firstLine="0"/>
              <w:rPr>
                <w:szCs w:val="28"/>
              </w:rPr>
            </w:pPr>
            <w:r w:rsidRPr="00F224B5">
              <w:rPr>
                <w:color w:val="000000"/>
                <w:szCs w:val="28"/>
              </w:rPr>
              <w:t xml:space="preserve">ЛОТ-1: </w:t>
            </w:r>
            <w:r w:rsidR="000B6C97">
              <w:rPr>
                <w:szCs w:val="28"/>
              </w:rPr>
              <w:t>5559</w:t>
            </w:r>
            <w:r w:rsidR="000B6C97" w:rsidRPr="00F224B5">
              <w:rPr>
                <w:szCs w:val="28"/>
              </w:rPr>
              <w:t xml:space="preserve"> (</w:t>
            </w:r>
            <w:r w:rsidR="000B6C97">
              <w:rPr>
                <w:szCs w:val="28"/>
              </w:rPr>
              <w:t>пять тысяч пятьсот пятьдесят девять</w:t>
            </w:r>
            <w:r w:rsidR="000B6C97" w:rsidRPr="00F224B5">
              <w:rPr>
                <w:szCs w:val="28"/>
              </w:rPr>
              <w:t>) рубл</w:t>
            </w:r>
            <w:r w:rsidR="000B6C97">
              <w:rPr>
                <w:szCs w:val="28"/>
              </w:rPr>
              <w:t>ей</w:t>
            </w:r>
            <w:r w:rsidR="000B6C97" w:rsidRPr="00F224B5">
              <w:rPr>
                <w:szCs w:val="28"/>
              </w:rPr>
              <w:t xml:space="preserve"> </w:t>
            </w:r>
            <w:r w:rsidR="000B6C97">
              <w:rPr>
                <w:szCs w:val="28"/>
              </w:rPr>
              <w:t>40</w:t>
            </w:r>
            <w:r w:rsidR="000B6C97" w:rsidRPr="00F224B5">
              <w:rPr>
                <w:szCs w:val="28"/>
              </w:rPr>
              <w:t xml:space="preserve"> копеек</w:t>
            </w:r>
            <w:r w:rsidR="00AB2EF9" w:rsidRPr="00F224B5">
              <w:rPr>
                <w:szCs w:val="28"/>
              </w:rPr>
              <w:t xml:space="preserve">, </w:t>
            </w:r>
            <w:r w:rsidR="007F7DD9" w:rsidRPr="00F224B5">
              <w:rPr>
                <w:color w:val="000000"/>
                <w:szCs w:val="28"/>
              </w:rPr>
              <w:t xml:space="preserve">что составляет </w:t>
            </w:r>
            <w:r w:rsidR="00F224B5" w:rsidRPr="00F224B5">
              <w:rPr>
                <w:color w:val="000000"/>
                <w:szCs w:val="28"/>
              </w:rPr>
              <w:t>10</w:t>
            </w:r>
            <w:r w:rsidR="007F7DD9" w:rsidRPr="00F224B5">
              <w:rPr>
                <w:color w:val="000000"/>
                <w:szCs w:val="28"/>
              </w:rPr>
              <w:t xml:space="preserve">0 % </w:t>
            </w:r>
            <w:r w:rsidR="007F7DD9" w:rsidRPr="00F224B5">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8E139F" w:rsidRPr="00EA3F37" w:rsidRDefault="00EA3F37" w:rsidP="00AB2EF9">
            <w:pPr>
              <w:ind w:firstLine="0"/>
              <w:rPr>
                <w:szCs w:val="28"/>
              </w:rPr>
            </w:pPr>
            <w:r w:rsidRPr="00EA3F37">
              <w:rPr>
                <w:color w:val="000000"/>
                <w:szCs w:val="28"/>
              </w:rPr>
              <w:t xml:space="preserve">ЛОТ-1: </w:t>
            </w:r>
            <w:r w:rsidR="00AB2EF9">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8E139F" w:rsidRPr="00C75963" w:rsidRDefault="00EA3F37" w:rsidP="002C09BF">
            <w:pPr>
              <w:pStyle w:val="210"/>
              <w:spacing w:line="216" w:lineRule="auto"/>
              <w:jc w:val="both"/>
              <w:rPr>
                <w:szCs w:val="28"/>
              </w:rPr>
            </w:pPr>
            <w:r w:rsidRPr="006D357F">
              <w:rPr>
                <w:sz w:val="28"/>
                <w:szCs w:val="28"/>
              </w:rPr>
              <w:t xml:space="preserve">ЛОТ-1: </w:t>
            </w:r>
            <w:r w:rsidR="002C09BF" w:rsidRPr="002C09BF">
              <w:rPr>
                <w:sz w:val="28"/>
                <w:szCs w:val="28"/>
              </w:rPr>
              <w:t>охранная зона линейно-кабельного сооружения связи, волоконно-оптический кабель ПАО «Ростелеком»</w:t>
            </w:r>
            <w:r w:rsidR="002C09BF">
              <w:rPr>
                <w:sz w:val="28"/>
                <w:szCs w:val="28"/>
              </w:rPr>
              <w:t xml:space="preserve"> – </w:t>
            </w:r>
            <w:r w:rsidR="002C09BF" w:rsidRPr="002C09BF">
              <w:rPr>
                <w:sz w:val="28"/>
                <w:szCs w:val="28"/>
              </w:rPr>
              <w:t>2 метра от оси кабеля</w:t>
            </w:r>
            <w:r w:rsidR="002C09BF">
              <w:rPr>
                <w:sz w:val="28"/>
                <w:szCs w:val="28"/>
              </w:rPr>
              <w:t xml:space="preserve"> (</w:t>
            </w:r>
            <w:proofErr w:type="gramStart"/>
            <w:r w:rsidR="002C09BF">
              <w:rPr>
                <w:sz w:val="28"/>
                <w:szCs w:val="28"/>
              </w:rPr>
              <w:t>согласно постановления</w:t>
            </w:r>
            <w:proofErr w:type="gramEnd"/>
            <w:r w:rsidR="002C09BF">
              <w:rPr>
                <w:sz w:val="28"/>
                <w:szCs w:val="28"/>
              </w:rPr>
              <w:t xml:space="preserve"> правительства Российской Федерации от 9 июня 1995 года № 578)</w:t>
            </w:r>
            <w:r w:rsidR="002C09BF">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B5640B" w:rsidRPr="003A4750" w:rsidRDefault="004E1E2F" w:rsidP="002C09BF">
            <w:pPr>
              <w:ind w:firstLine="0"/>
              <w:rPr>
                <w:b/>
                <w:szCs w:val="28"/>
                <w:u w:val="single"/>
              </w:rPr>
            </w:pPr>
            <w:r>
              <w:t>ЛОТ-</w:t>
            </w:r>
            <w:r w:rsidR="002E13AA">
              <w:t>1</w:t>
            </w:r>
            <w:r>
              <w:t xml:space="preserve">: </w:t>
            </w:r>
            <w:r w:rsidR="00B5640B"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B5640B" w:rsidRPr="003A4750">
              <w:rPr>
                <w:bCs/>
                <w:szCs w:val="28"/>
              </w:rPr>
              <w:t>)(</w:t>
            </w:r>
            <w:proofErr w:type="gramEnd"/>
            <w:r w:rsidR="00B5640B" w:rsidRPr="003A4750">
              <w:rPr>
                <w:bCs/>
                <w:szCs w:val="28"/>
              </w:rPr>
              <w:t>далее ПЗЗ МО Маркс) для зоны Ж-</w:t>
            </w:r>
            <w:r w:rsidR="006107ED">
              <w:rPr>
                <w:bCs/>
                <w:szCs w:val="28"/>
              </w:rPr>
              <w:t>2</w:t>
            </w:r>
            <w:r w:rsidR="00B5640B" w:rsidRPr="003A4750">
              <w:rPr>
                <w:bCs/>
                <w:szCs w:val="28"/>
              </w:rPr>
              <w:t xml:space="preserve"> (</w:t>
            </w:r>
            <w:r w:rsidR="006107ED" w:rsidRPr="006107ED">
              <w:t>Зона малоэтажной смешанной жилой застройки до 4 этажей</w:t>
            </w:r>
            <w:r w:rsidR="00B5640B" w:rsidRPr="003A4750">
              <w:rPr>
                <w:szCs w:val="28"/>
              </w:rPr>
              <w:t xml:space="preserve">), </w:t>
            </w:r>
            <w:r w:rsidR="003A0C2B" w:rsidRPr="003A0C2B">
              <w:rPr>
                <w:szCs w:val="28"/>
              </w:rPr>
              <w:t>у</w:t>
            </w:r>
            <w:r w:rsidR="00B5640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5640B" w:rsidRPr="003A4750" w:rsidRDefault="00B5640B" w:rsidP="00B5640B">
            <w:pPr>
              <w:autoSpaceDE w:val="0"/>
              <w:ind w:firstLine="0"/>
              <w:rPr>
                <w:szCs w:val="28"/>
              </w:rPr>
            </w:pPr>
            <w:r w:rsidRPr="003A4750">
              <w:rPr>
                <w:szCs w:val="28"/>
              </w:rPr>
              <w:t>а</w:t>
            </w:r>
            <w:r w:rsidRPr="006107ED">
              <w:rPr>
                <w:szCs w:val="28"/>
              </w:rPr>
              <w:t xml:space="preserve">) минимальная площадь земельного участка - </w:t>
            </w:r>
            <w:r w:rsidR="006107ED" w:rsidRPr="006107ED">
              <w:rPr>
                <w:szCs w:val="28"/>
              </w:rPr>
              <w:t>не подлежит установлению, для индивидуальных жилых</w:t>
            </w:r>
            <w:r w:rsidR="006107ED" w:rsidRPr="006107ED">
              <w:rPr>
                <w:iCs/>
                <w:szCs w:val="28"/>
              </w:rPr>
              <w:t xml:space="preserve"> </w:t>
            </w:r>
            <w:r w:rsidR="006107ED" w:rsidRPr="006107ED">
              <w:rPr>
                <w:szCs w:val="28"/>
              </w:rPr>
              <w:t>домов с участками аналогично зоне Ж-1</w:t>
            </w:r>
            <w:r w:rsidRPr="006107ED">
              <w:rPr>
                <w:szCs w:val="28"/>
              </w:rPr>
              <w:t>;</w:t>
            </w:r>
          </w:p>
          <w:p w:rsidR="006107ED" w:rsidRPr="006107ED" w:rsidRDefault="00B5640B" w:rsidP="006107ED">
            <w:pPr>
              <w:ind w:firstLine="0"/>
              <w:rPr>
                <w:szCs w:val="28"/>
              </w:rPr>
            </w:pPr>
            <w:r w:rsidRPr="006107ED">
              <w:rPr>
                <w:szCs w:val="28"/>
              </w:rPr>
              <w:t xml:space="preserve">б) </w:t>
            </w:r>
            <w:r w:rsidR="006107ED" w:rsidRPr="006107ED">
              <w:rPr>
                <w:szCs w:val="28"/>
              </w:rPr>
              <w:t>Максимальный коэффициент застройки и коэффициент плотности</w:t>
            </w:r>
            <w:r w:rsidRPr="006107ED">
              <w:rPr>
                <w:szCs w:val="28"/>
              </w:rPr>
              <w:t xml:space="preserve"> – </w:t>
            </w:r>
            <w:r w:rsidR="006107ED" w:rsidRPr="006107ED">
              <w:rPr>
                <w:szCs w:val="28"/>
              </w:rPr>
              <w:t>для малоэтажной смешанной жилой застройки      0,6           2,4.</w:t>
            </w:r>
          </w:p>
          <w:p w:rsidR="00B5640B" w:rsidRPr="006107ED" w:rsidRDefault="006107ED" w:rsidP="006107ED">
            <w:pPr>
              <w:autoSpaceDE w:val="0"/>
              <w:ind w:firstLine="0"/>
              <w:rPr>
                <w:szCs w:val="28"/>
              </w:rPr>
            </w:pPr>
            <w:r w:rsidRPr="006107ED">
              <w:rPr>
                <w:szCs w:val="28"/>
              </w:rPr>
              <w:t>Для индивидуальных жилых</w:t>
            </w:r>
            <w:r w:rsidRPr="006107ED">
              <w:rPr>
                <w:iCs/>
                <w:szCs w:val="28"/>
              </w:rPr>
              <w:t xml:space="preserve"> </w:t>
            </w:r>
            <w:r w:rsidRPr="006107ED">
              <w:rPr>
                <w:szCs w:val="28"/>
              </w:rPr>
              <w:t xml:space="preserve">домов с участками аналогично зоне Ж-1, для иного разрешенного использования соответствии со статьей  44.11 </w:t>
            </w:r>
            <w:r>
              <w:rPr>
                <w:szCs w:val="28"/>
              </w:rPr>
              <w:t>ПЗЗ МО Маркс</w:t>
            </w:r>
            <w:r w:rsidR="00B5640B" w:rsidRPr="006107ED">
              <w:rPr>
                <w:szCs w:val="28"/>
              </w:rPr>
              <w:t>;</w:t>
            </w:r>
          </w:p>
          <w:p w:rsidR="00B5640B" w:rsidRPr="006107ED" w:rsidRDefault="00B5640B" w:rsidP="006107ED">
            <w:pPr>
              <w:autoSpaceDE w:val="0"/>
              <w:ind w:firstLine="0"/>
              <w:rPr>
                <w:sz w:val="36"/>
                <w:szCs w:val="28"/>
              </w:rPr>
            </w:pPr>
            <w:r>
              <w:rPr>
                <w:szCs w:val="28"/>
              </w:rPr>
              <w:t>в) м</w:t>
            </w:r>
            <w:r w:rsidRPr="003A4750">
              <w:rPr>
                <w:szCs w:val="28"/>
              </w:rPr>
              <w:t xml:space="preserve">инимальные отступы зданий, строений, сооружений от границ земельных участков </w:t>
            </w:r>
            <w:r w:rsidRPr="006107ED">
              <w:rPr>
                <w:szCs w:val="28"/>
              </w:rPr>
              <w:t xml:space="preserve">- </w:t>
            </w:r>
            <w:r w:rsidR="006107ED" w:rsidRPr="006107ED">
              <w:t xml:space="preserve">От лицевой границы участка, (от красной линии), м: по сложившейся линии застройки </w:t>
            </w:r>
            <w:r w:rsidR="006107ED" w:rsidRPr="006107ED">
              <w:lastRenderedPageBreak/>
              <w:t>(для жилых зданий), по красной линии (при наличии линии)</w:t>
            </w:r>
            <w:smartTag w:uri="urn:schemas-microsoft-com:office:smarttags" w:element="metricconverter">
              <w:smartTagPr>
                <w:attr w:name="ProductID" w:val=",3 м"/>
              </w:smartTagPr>
              <w:r w:rsidR="006107ED" w:rsidRPr="006107ED">
                <w:t>,3 м</w:t>
              </w:r>
            </w:smartTag>
            <w:r w:rsidR="006107ED" w:rsidRPr="006107ED">
              <w:t xml:space="preserve"> (для нежилых зданий)</w:t>
            </w:r>
            <w:proofErr w:type="gramStart"/>
            <w:r w:rsidR="006107ED" w:rsidRPr="006107ED">
              <w:t>.</w:t>
            </w:r>
            <w:proofErr w:type="gramEnd"/>
            <w:r w:rsidR="006107ED">
              <w:t xml:space="preserve"> </w:t>
            </w:r>
            <w:proofErr w:type="gramStart"/>
            <w:r w:rsidR="006107ED">
              <w:t>о</w:t>
            </w:r>
            <w:proofErr w:type="gramEnd"/>
            <w:r w:rsidR="006107ED" w:rsidRPr="006107ED">
              <w:t xml:space="preserve">т других границ участка, м: </w:t>
            </w:r>
            <w:smartTag w:uri="urn:schemas-microsoft-com:office:smarttags" w:element="metricconverter">
              <w:smartTagPr>
                <w:attr w:name="ProductID" w:val="3 м"/>
              </w:smartTagPr>
              <w:r w:rsidR="006107ED" w:rsidRPr="006107ED">
                <w:t>3 м</w:t>
              </w:r>
            </w:smartTag>
            <w:r w:rsidR="006107ED" w:rsidRPr="006107ED">
              <w:t>.</w:t>
            </w:r>
            <w:r w:rsidR="006107ED">
              <w:t xml:space="preserve"> </w:t>
            </w:r>
            <w:r w:rsidR="006107ED" w:rsidRPr="006107ED">
              <w:t>Для индивидуальных жилых</w:t>
            </w:r>
            <w:r w:rsidR="006107ED" w:rsidRPr="006107ED">
              <w:rPr>
                <w:iCs/>
              </w:rPr>
              <w:t xml:space="preserve"> домов с участками аналогично зоне Ж-1</w:t>
            </w:r>
            <w:r w:rsidR="006107ED">
              <w:rPr>
                <w:iCs/>
              </w:rPr>
              <w:t>;</w:t>
            </w:r>
          </w:p>
          <w:p w:rsidR="00B5640B" w:rsidRPr="003A4750" w:rsidRDefault="00B5640B" w:rsidP="006107ED">
            <w:pPr>
              <w:autoSpaceDE w:val="0"/>
              <w:ind w:firstLine="0"/>
              <w:rPr>
                <w:szCs w:val="28"/>
              </w:rPr>
            </w:pPr>
            <w:r w:rsidRPr="003A4750">
              <w:rPr>
                <w:szCs w:val="28"/>
              </w:rPr>
              <w:t xml:space="preserve">г) </w:t>
            </w:r>
            <w:r w:rsidR="006107ED">
              <w:rPr>
                <w:szCs w:val="28"/>
              </w:rPr>
              <w:t>м</w:t>
            </w:r>
            <w:r w:rsidR="006107ED" w:rsidRPr="006107ED">
              <w:rPr>
                <w:szCs w:val="28"/>
              </w:rPr>
              <w:t>аксимальная высота надземной части зданий, строений, сооружений на территории земельных участков</w:t>
            </w:r>
            <w:r w:rsidRPr="006107ED">
              <w:rPr>
                <w:szCs w:val="28"/>
              </w:rPr>
              <w:t xml:space="preserve"> - </w:t>
            </w:r>
            <w:r w:rsidR="002C09BF">
              <w:rPr>
                <w:szCs w:val="28"/>
              </w:rPr>
              <w:t>д</w:t>
            </w:r>
            <w:r w:rsidR="006107ED" w:rsidRPr="006107ED">
              <w:rPr>
                <w:szCs w:val="28"/>
              </w:rPr>
              <w:t xml:space="preserve">ля многоквартирных жилых домов – </w:t>
            </w:r>
            <w:smartTag w:uri="urn:schemas-microsoft-com:office:smarttags" w:element="metricconverter">
              <w:smartTagPr>
                <w:attr w:name="ProductID" w:val="20 м"/>
              </w:smartTagPr>
              <w:r w:rsidR="006107ED" w:rsidRPr="006107ED">
                <w:rPr>
                  <w:szCs w:val="28"/>
                </w:rPr>
                <w:t>20 м</w:t>
              </w:r>
            </w:smartTag>
            <w:r w:rsidRPr="006107ED">
              <w:rPr>
                <w:szCs w:val="28"/>
              </w:rPr>
              <w:t>;</w:t>
            </w:r>
          </w:p>
          <w:p w:rsidR="00B5640B" w:rsidRPr="002C09BF" w:rsidRDefault="00B5640B" w:rsidP="002C09BF">
            <w:pPr>
              <w:autoSpaceDE w:val="0"/>
              <w:ind w:firstLine="0"/>
              <w:rPr>
                <w:szCs w:val="28"/>
              </w:rPr>
            </w:pPr>
            <w:proofErr w:type="spellStart"/>
            <w:r w:rsidRPr="002C09BF">
              <w:rPr>
                <w:color w:val="000000"/>
                <w:szCs w:val="28"/>
              </w:rPr>
              <w:t>д</w:t>
            </w:r>
            <w:proofErr w:type="spellEnd"/>
            <w:r w:rsidRPr="002C09BF">
              <w:rPr>
                <w:color w:val="000000"/>
                <w:szCs w:val="28"/>
              </w:rPr>
              <w:t xml:space="preserve">) </w:t>
            </w:r>
            <w:r w:rsidR="002C09BF">
              <w:rPr>
                <w:szCs w:val="28"/>
              </w:rPr>
              <w:t>м</w:t>
            </w:r>
            <w:r w:rsidR="002C09BF" w:rsidRPr="002C09BF">
              <w:rPr>
                <w:szCs w:val="28"/>
              </w:rPr>
              <w:t>аксимальная общая площадь объектов капитального строительства нежилого назначения  на территории земельных участков</w:t>
            </w:r>
            <w:r w:rsidRPr="002C09BF">
              <w:rPr>
                <w:szCs w:val="28"/>
              </w:rPr>
              <w:t xml:space="preserve"> - </w:t>
            </w:r>
            <w:r w:rsidR="002C09BF">
              <w:rPr>
                <w:szCs w:val="28"/>
              </w:rPr>
              <w:t>н</w:t>
            </w:r>
            <w:r w:rsidR="002C09BF" w:rsidRPr="002C09BF">
              <w:rPr>
                <w:szCs w:val="28"/>
              </w:rPr>
              <w:t xml:space="preserve">е более 1000 </w:t>
            </w:r>
            <w:proofErr w:type="spellStart"/>
            <w:r w:rsidR="002C09BF" w:rsidRPr="002C09BF">
              <w:rPr>
                <w:szCs w:val="28"/>
              </w:rPr>
              <w:t>кв</w:t>
            </w:r>
            <w:proofErr w:type="spellEnd"/>
            <w:r w:rsidR="002C09BF" w:rsidRPr="002C09BF">
              <w:rPr>
                <w:szCs w:val="28"/>
              </w:rPr>
              <w:t xml:space="preserve"> м  общей площади</w:t>
            </w:r>
            <w:r w:rsidRPr="002C09BF">
              <w:rPr>
                <w:szCs w:val="28"/>
              </w:rPr>
              <w:t>;</w:t>
            </w:r>
          </w:p>
          <w:p w:rsidR="00B5640B" w:rsidRPr="002C09BF" w:rsidRDefault="00B5640B" w:rsidP="002C09BF">
            <w:pPr>
              <w:ind w:firstLine="0"/>
              <w:rPr>
                <w:szCs w:val="28"/>
              </w:rPr>
            </w:pPr>
            <w:r w:rsidRPr="002C09BF">
              <w:rPr>
                <w:szCs w:val="28"/>
              </w:rPr>
              <w:t xml:space="preserve">е) </w:t>
            </w:r>
            <w:r w:rsidR="002C09BF">
              <w:rPr>
                <w:szCs w:val="28"/>
              </w:rPr>
              <w:t>м</w:t>
            </w:r>
            <w:r w:rsidR="002C09BF" w:rsidRPr="002C09BF">
              <w:rPr>
                <w:szCs w:val="28"/>
              </w:rPr>
              <w:t xml:space="preserve">инимальная доля озеленённой территории земельных участков </w:t>
            </w:r>
            <w:r w:rsidRPr="002C09BF">
              <w:rPr>
                <w:szCs w:val="28"/>
              </w:rPr>
              <w:t xml:space="preserve">- </w:t>
            </w:r>
            <w:r w:rsidR="002C09BF" w:rsidRPr="002C09BF">
              <w:rPr>
                <w:szCs w:val="28"/>
              </w:rPr>
              <w:t>в соответствии со статьей 44.7 ПЗЗ МО Маркс;</w:t>
            </w:r>
          </w:p>
          <w:p w:rsidR="002C09BF" w:rsidRPr="002C09BF" w:rsidRDefault="00B5640B" w:rsidP="002C09BF">
            <w:pPr>
              <w:ind w:firstLine="0"/>
              <w:rPr>
                <w:szCs w:val="28"/>
              </w:rPr>
            </w:pPr>
            <w:r w:rsidRPr="002C09BF">
              <w:rPr>
                <w:szCs w:val="28"/>
              </w:rPr>
              <w:t xml:space="preserve">ж) </w:t>
            </w:r>
            <w:r w:rsidR="002C09BF" w:rsidRPr="002C09BF">
              <w:rPr>
                <w:szCs w:val="28"/>
              </w:rPr>
              <w:t xml:space="preserve">Минимальное количество </w:t>
            </w:r>
            <w:proofErr w:type="spellStart"/>
            <w:r w:rsidR="002C09BF" w:rsidRPr="002C09BF">
              <w:rPr>
                <w:szCs w:val="28"/>
              </w:rPr>
              <w:t>машино-мест</w:t>
            </w:r>
            <w:proofErr w:type="spellEnd"/>
          </w:p>
          <w:p w:rsidR="00B5640B" w:rsidRPr="002C09BF" w:rsidRDefault="002C09BF" w:rsidP="002C09BF">
            <w:pPr>
              <w:ind w:firstLine="0"/>
              <w:rPr>
                <w:szCs w:val="28"/>
              </w:rPr>
            </w:pPr>
            <w:r w:rsidRPr="002C09BF">
              <w:rPr>
                <w:szCs w:val="28"/>
              </w:rPr>
              <w:t xml:space="preserve"> для хранения индивидуального автотранспорта на территории земельных участков</w:t>
            </w:r>
            <w:r w:rsidR="00B5640B" w:rsidRPr="002C09BF">
              <w:rPr>
                <w:szCs w:val="28"/>
              </w:rPr>
              <w:t xml:space="preserve"> - </w:t>
            </w:r>
            <w:r>
              <w:rPr>
                <w:szCs w:val="28"/>
              </w:rPr>
              <w:t>в</w:t>
            </w:r>
            <w:r w:rsidRPr="002C09BF">
              <w:rPr>
                <w:szCs w:val="28"/>
              </w:rPr>
              <w:t xml:space="preserve"> соответствии со статьей 44.8 </w:t>
            </w:r>
            <w:r>
              <w:rPr>
                <w:szCs w:val="28"/>
              </w:rPr>
              <w:t>ПЗЗ МО Маркс</w:t>
            </w:r>
            <w:r w:rsidR="00B5640B" w:rsidRPr="002C09BF">
              <w:rPr>
                <w:szCs w:val="28"/>
              </w:rPr>
              <w:t>;</w:t>
            </w:r>
          </w:p>
          <w:p w:rsidR="008E139F" w:rsidRPr="002E13AA" w:rsidRDefault="00B5640B" w:rsidP="002C09BF">
            <w:pPr>
              <w:ind w:firstLine="0"/>
              <w:rPr>
                <w:szCs w:val="28"/>
              </w:rPr>
            </w:pPr>
            <w:proofErr w:type="spellStart"/>
            <w:r w:rsidRPr="002C09BF">
              <w:rPr>
                <w:szCs w:val="28"/>
              </w:rPr>
              <w:t>з</w:t>
            </w:r>
            <w:proofErr w:type="spellEnd"/>
            <w:r w:rsidRPr="002C09BF">
              <w:rPr>
                <w:szCs w:val="28"/>
              </w:rPr>
              <w:t xml:space="preserve">) </w:t>
            </w:r>
            <w:r w:rsidR="002C09BF" w:rsidRPr="002C09BF">
              <w:rPr>
                <w:szCs w:val="28"/>
              </w:rPr>
              <w:t>максимальная высота ограждений</w:t>
            </w:r>
            <w:r w:rsidRPr="002C09BF">
              <w:rPr>
                <w:szCs w:val="28"/>
              </w:rPr>
              <w:t xml:space="preserve"> - в соответствии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4E1E2F" w:rsidRPr="009E23CD" w:rsidRDefault="004E1E2F" w:rsidP="004E1E2F">
            <w:pPr>
              <w:ind w:firstLine="0"/>
              <w:rPr>
                <w:szCs w:val="28"/>
              </w:rPr>
            </w:pPr>
            <w:r>
              <w:rPr>
                <w:szCs w:val="28"/>
                <w:lang w:eastAsia="ru-RU"/>
              </w:rPr>
              <w:t>ЛОТ-</w:t>
            </w:r>
            <w:r w:rsidR="002E13AA">
              <w:rPr>
                <w:szCs w:val="28"/>
                <w:lang w:eastAsia="ru-RU"/>
              </w:rPr>
              <w:t>1</w:t>
            </w:r>
            <w:r>
              <w:rPr>
                <w:szCs w:val="28"/>
                <w:lang w:eastAsia="ru-RU"/>
              </w:rPr>
              <w:t>: 1. А</w:t>
            </w:r>
            <w:r w:rsidRPr="009E23CD">
              <w:rPr>
                <w:szCs w:val="28"/>
              </w:rPr>
              <w:t xml:space="preserve">О «Газпром газораспределение Саратовская область» филиал в г. Марксе сообщает, что по адресу: </w:t>
            </w:r>
            <w:r w:rsidR="003A0C2B">
              <w:t xml:space="preserve">Саратовская область, </w:t>
            </w:r>
            <w:proofErr w:type="gramStart"/>
            <w:r w:rsidR="003A0C2B">
              <w:t>г</w:t>
            </w:r>
            <w:proofErr w:type="gramEnd"/>
            <w:r w:rsidR="003A0C2B">
              <w:t>.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Pr>
                <w:szCs w:val="28"/>
              </w:rPr>
              <w:t xml:space="preserve">, </w:t>
            </w:r>
            <w:r w:rsidRPr="009E23CD">
              <w:rPr>
                <w:szCs w:val="28"/>
              </w:rPr>
              <w:t xml:space="preserve">площадью </w:t>
            </w:r>
            <w:r w:rsidR="003A0C2B">
              <w:rPr>
                <w:szCs w:val="28"/>
              </w:rPr>
              <w:t>266</w:t>
            </w:r>
            <w:r w:rsidRPr="009E23CD">
              <w:rPr>
                <w:szCs w:val="28"/>
              </w:rPr>
              <w:t xml:space="preserve"> кв. м</w:t>
            </w:r>
            <w:r w:rsidR="00B5640B">
              <w:rPr>
                <w:szCs w:val="28"/>
              </w:rPr>
              <w:t>,</w:t>
            </w:r>
            <w:r w:rsidRPr="009E23CD">
              <w:rPr>
                <w:szCs w:val="28"/>
              </w:rPr>
              <w:t xml:space="preserve"> </w:t>
            </w:r>
            <w:r w:rsidR="00B5640B">
              <w:rPr>
                <w:szCs w:val="28"/>
              </w:rPr>
              <w:t xml:space="preserve">кадастровый квартал </w:t>
            </w:r>
            <w:r w:rsidRPr="009E23CD">
              <w:rPr>
                <w:szCs w:val="28"/>
              </w:rPr>
              <w:t>64:44:</w:t>
            </w:r>
            <w:r w:rsidR="00B5640B">
              <w:rPr>
                <w:szCs w:val="28"/>
              </w:rPr>
              <w:t>030</w:t>
            </w:r>
            <w:r w:rsidR="003A0C2B">
              <w:rPr>
                <w:szCs w:val="28"/>
              </w:rPr>
              <w:t>101</w:t>
            </w:r>
            <w:r w:rsidR="00B5640B">
              <w:rPr>
                <w:szCs w:val="28"/>
              </w:rPr>
              <w:t>,</w:t>
            </w:r>
            <w:r w:rsidRPr="009E23CD">
              <w:rPr>
                <w:szCs w:val="28"/>
              </w:rPr>
              <w:t xml:space="preserve"> </w:t>
            </w:r>
            <w:r>
              <w:rPr>
                <w:szCs w:val="28"/>
              </w:rPr>
              <w:t xml:space="preserve">сети газоснабжения </w:t>
            </w:r>
            <w:r w:rsidR="000F173B">
              <w:rPr>
                <w:szCs w:val="28"/>
              </w:rPr>
              <w:t>отсутствуют</w:t>
            </w:r>
            <w:r w:rsidRPr="009E23CD">
              <w:rPr>
                <w:szCs w:val="28"/>
              </w:rPr>
              <w:t>.</w:t>
            </w:r>
          </w:p>
          <w:p w:rsidR="004E1E2F" w:rsidRPr="009E23CD" w:rsidRDefault="004E1E2F" w:rsidP="004E1E2F">
            <w:pPr>
              <w:ind w:firstLine="0"/>
              <w:rPr>
                <w:szCs w:val="28"/>
              </w:rPr>
            </w:pPr>
            <w:r w:rsidRPr="009E23CD">
              <w:rPr>
                <w:szCs w:val="28"/>
              </w:rPr>
              <w:t>2. ПАО «Ростелеком» сообщает, что на  земельном участке</w:t>
            </w:r>
            <w:r w:rsidR="00B40682">
              <w:rPr>
                <w:szCs w:val="28"/>
              </w:rPr>
              <w:t>, в кадастровом квартале: 64:44</w:t>
            </w:r>
            <w:r w:rsidR="00716868">
              <w:rPr>
                <w:szCs w:val="28"/>
              </w:rPr>
              <w:t>:0301</w:t>
            </w:r>
            <w:r w:rsidR="003A774D">
              <w:rPr>
                <w:szCs w:val="28"/>
              </w:rPr>
              <w:t>01</w:t>
            </w:r>
            <w:r w:rsidR="00B40682">
              <w:rPr>
                <w:szCs w:val="28"/>
              </w:rPr>
              <w:t xml:space="preserve">, </w:t>
            </w:r>
            <w:r w:rsidR="007D58C8">
              <w:rPr>
                <w:szCs w:val="28"/>
              </w:rPr>
              <w:t xml:space="preserve">находящегося </w:t>
            </w:r>
            <w:r w:rsidR="00B40682">
              <w:rPr>
                <w:szCs w:val="28"/>
              </w:rPr>
              <w:t>по адресу</w:t>
            </w:r>
            <w:r w:rsidRPr="009E23CD">
              <w:rPr>
                <w:szCs w:val="28"/>
              </w:rPr>
              <w:t xml:space="preserve">: </w:t>
            </w:r>
            <w:r w:rsidR="003A0C2B">
              <w:t xml:space="preserve">Саратовская область, </w:t>
            </w:r>
            <w:proofErr w:type="gramStart"/>
            <w:r w:rsidR="003A0C2B">
              <w:t>г</w:t>
            </w:r>
            <w:proofErr w:type="gramEnd"/>
            <w:r w:rsidR="003A0C2B">
              <w:t>.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007D58C8">
              <w:t xml:space="preserve">, </w:t>
            </w:r>
            <w:r w:rsidRPr="009E23CD">
              <w:rPr>
                <w:szCs w:val="28"/>
              </w:rPr>
              <w:t xml:space="preserve">площадью </w:t>
            </w:r>
            <w:r w:rsidR="003A0C2B">
              <w:rPr>
                <w:szCs w:val="28"/>
              </w:rPr>
              <w:t>266</w:t>
            </w:r>
            <w:r w:rsidRPr="009E23CD">
              <w:rPr>
                <w:szCs w:val="28"/>
              </w:rPr>
              <w:t xml:space="preserve"> кв. м,</w:t>
            </w:r>
            <w:r w:rsidR="002C09BF">
              <w:rPr>
                <w:szCs w:val="28"/>
              </w:rPr>
              <w:t xml:space="preserve"> проходит линейно-кабельное сооружение связи, волоконно-оптический кабель ПАО «Ростелеком» </w:t>
            </w:r>
            <w:r w:rsidR="002C09BF">
              <w:rPr>
                <w:szCs w:val="28"/>
              </w:rPr>
              <w:lastRenderedPageBreak/>
              <w:t>(охранная зона 2 метра от оси кабеля)</w:t>
            </w:r>
            <w:r w:rsidRPr="009E23CD">
              <w:rPr>
                <w:szCs w:val="28"/>
              </w:rPr>
              <w:t>.</w:t>
            </w:r>
          </w:p>
          <w:p w:rsidR="004E1E2F" w:rsidRPr="009E23CD" w:rsidRDefault="004E1E2F" w:rsidP="004E1E2F">
            <w:pPr>
              <w:ind w:firstLine="0"/>
              <w:rPr>
                <w:szCs w:val="28"/>
              </w:rPr>
            </w:pPr>
            <w:r w:rsidRPr="009E23CD">
              <w:rPr>
                <w:color w:val="000000"/>
                <w:szCs w:val="28"/>
              </w:rPr>
              <w:t xml:space="preserve">3. </w:t>
            </w:r>
            <w:r w:rsidRPr="009E23CD">
              <w:rPr>
                <w:szCs w:val="28"/>
              </w:rPr>
              <w:t>МУП «Тепло» сообщает</w:t>
            </w:r>
            <w:r w:rsidR="007D58C8">
              <w:rPr>
                <w:szCs w:val="28"/>
              </w:rPr>
              <w:t xml:space="preserve">, что согласно указанным адресным ориентирам, в районе расположения земельного участка, с разрешенным использованием: </w:t>
            </w:r>
            <w:r w:rsidR="003A0C2B">
              <w:rPr>
                <w:szCs w:val="28"/>
              </w:rPr>
              <w:t xml:space="preserve">для </w:t>
            </w:r>
            <w:r w:rsidR="007D58C8">
              <w:rPr>
                <w:szCs w:val="28"/>
              </w:rPr>
              <w:t>индивидуально</w:t>
            </w:r>
            <w:r w:rsidR="003A0C2B">
              <w:rPr>
                <w:szCs w:val="28"/>
              </w:rPr>
              <w:t>го</w:t>
            </w:r>
            <w:r w:rsidR="007D58C8">
              <w:rPr>
                <w:szCs w:val="28"/>
              </w:rPr>
              <w:t xml:space="preserve"> жилищно</w:t>
            </w:r>
            <w:r w:rsidR="003A0C2B">
              <w:rPr>
                <w:szCs w:val="28"/>
              </w:rPr>
              <w:t>го</w:t>
            </w:r>
            <w:r w:rsidR="007D58C8">
              <w:rPr>
                <w:szCs w:val="28"/>
              </w:rPr>
              <w:t xml:space="preserve"> строительств</w:t>
            </w:r>
            <w:r w:rsidR="003A0C2B">
              <w:rPr>
                <w:szCs w:val="28"/>
              </w:rPr>
              <w:t>а</w:t>
            </w:r>
            <w:r w:rsidR="007D58C8">
              <w:rPr>
                <w:szCs w:val="28"/>
              </w:rPr>
              <w:t xml:space="preserve">, общей площадью </w:t>
            </w:r>
            <w:r w:rsidR="003A0C2B">
              <w:rPr>
                <w:szCs w:val="28"/>
              </w:rPr>
              <w:t>266</w:t>
            </w:r>
            <w:r w:rsidR="007D58C8">
              <w:rPr>
                <w:szCs w:val="28"/>
              </w:rPr>
              <w:t xml:space="preserve"> кв. м, кадастровый квартал 64:44:030</w:t>
            </w:r>
            <w:r w:rsidR="003A0C2B">
              <w:rPr>
                <w:szCs w:val="28"/>
              </w:rPr>
              <w:t>101</w:t>
            </w:r>
            <w:r w:rsidR="007D58C8">
              <w:rPr>
                <w:szCs w:val="28"/>
              </w:rPr>
              <w:t xml:space="preserve">, по адресу: </w:t>
            </w:r>
            <w:r w:rsidR="003A0C2B">
              <w:t xml:space="preserve">Саратовская область, </w:t>
            </w:r>
            <w:proofErr w:type="gramStart"/>
            <w:r w:rsidR="003A0C2B">
              <w:t>г</w:t>
            </w:r>
            <w:proofErr w:type="gramEnd"/>
            <w:r w:rsidR="003A0C2B">
              <w:t>.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007D58C8">
              <w:rPr>
                <w:szCs w:val="28"/>
              </w:rPr>
              <w:t>, а также в его границах МУП «Тепло» не имеет сетей теплоснабжения.</w:t>
            </w:r>
          </w:p>
          <w:p w:rsidR="00716868" w:rsidRDefault="004E1E2F" w:rsidP="004E1E2F">
            <w:pPr>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proofErr w:type="gramStart"/>
            <w:r w:rsidR="003A0C2B">
              <w:t>Саратовская область, г.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Pr="009E23CD">
              <w:rPr>
                <w:szCs w:val="28"/>
              </w:rPr>
              <w:t>,</w:t>
            </w:r>
            <w:r w:rsidR="00716868">
              <w:rPr>
                <w:szCs w:val="28"/>
              </w:rPr>
              <w:t xml:space="preserve"> </w:t>
            </w:r>
            <w:r w:rsidR="007D58C8">
              <w:rPr>
                <w:szCs w:val="28"/>
              </w:rPr>
              <w:t xml:space="preserve">в </w:t>
            </w:r>
            <w:r w:rsidRPr="009E23CD">
              <w:rPr>
                <w:szCs w:val="28"/>
              </w:rPr>
              <w:t xml:space="preserve"> </w:t>
            </w:r>
            <w:r w:rsidR="000F173B">
              <w:rPr>
                <w:szCs w:val="28"/>
              </w:rPr>
              <w:t>кадастров</w:t>
            </w:r>
            <w:r w:rsidR="007D58C8">
              <w:rPr>
                <w:szCs w:val="28"/>
              </w:rPr>
              <w:t>ом</w:t>
            </w:r>
            <w:r w:rsidR="000F173B">
              <w:rPr>
                <w:szCs w:val="28"/>
              </w:rPr>
              <w:t xml:space="preserve"> квартал</w:t>
            </w:r>
            <w:r w:rsidR="007D58C8">
              <w:rPr>
                <w:szCs w:val="28"/>
              </w:rPr>
              <w:t>е</w:t>
            </w:r>
            <w:r w:rsidR="000F173B">
              <w:rPr>
                <w:szCs w:val="28"/>
              </w:rPr>
              <w:t>: 64:44:</w:t>
            </w:r>
            <w:r w:rsidR="00716868">
              <w:rPr>
                <w:szCs w:val="28"/>
              </w:rPr>
              <w:t>0301</w:t>
            </w:r>
            <w:r w:rsidR="003A0C2B">
              <w:rPr>
                <w:szCs w:val="28"/>
              </w:rPr>
              <w:t>01</w:t>
            </w:r>
            <w:r w:rsidR="000F173B">
              <w:rPr>
                <w:szCs w:val="28"/>
              </w:rPr>
              <w:t>,</w:t>
            </w:r>
            <w:r w:rsidRPr="009E23CD">
              <w:rPr>
                <w:szCs w:val="28"/>
              </w:rPr>
              <w:t xml:space="preserve"> </w:t>
            </w:r>
            <w:r w:rsidR="003A774D">
              <w:rPr>
                <w:szCs w:val="28"/>
              </w:rPr>
              <w:t>место подключения к водопроводной сети: существующая водопроводная сеть, проложенная от территории, расположенной по адресу: г. Маркс, ул. Загородная Роща, д. 27, водопроводная сеть тупиковая, диаметр</w:t>
            </w:r>
            <w:proofErr w:type="gramEnd"/>
            <w:r w:rsidR="003A774D">
              <w:rPr>
                <w:szCs w:val="28"/>
              </w:rPr>
              <w:t xml:space="preserve"> водопроводной сети 150 мм, глубина заложения водопроводной сети – 2,0 м.</w:t>
            </w:r>
          </w:p>
          <w:p w:rsidR="004E1E2F" w:rsidRPr="009E23CD" w:rsidRDefault="004E1E2F" w:rsidP="004E1E2F">
            <w:pPr>
              <w:ind w:firstLine="0"/>
              <w:rPr>
                <w:color w:val="000000"/>
                <w:szCs w:val="28"/>
                <w:lang w:eastAsia="ru-RU"/>
              </w:rPr>
            </w:pPr>
            <w:r>
              <w:rPr>
                <w:color w:val="000000"/>
                <w:szCs w:val="28"/>
                <w:lang w:eastAsia="ru-RU"/>
              </w:rPr>
              <w:t>5</w:t>
            </w:r>
            <w:r w:rsidRPr="009E23CD">
              <w:rPr>
                <w:color w:val="000000"/>
                <w:szCs w:val="28"/>
                <w:lang w:eastAsia="ru-RU"/>
              </w:rPr>
              <w:t>.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3A0C2B">
              <w:t xml:space="preserve">Саратовская область, </w:t>
            </w:r>
            <w:proofErr w:type="gramStart"/>
            <w:r w:rsidR="003A0C2B">
              <w:t>г</w:t>
            </w:r>
            <w:proofErr w:type="gramEnd"/>
            <w:r w:rsidR="003A0C2B">
              <w:t>.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005F52B9" w:rsidRPr="009E23CD">
              <w:rPr>
                <w:szCs w:val="28"/>
              </w:rPr>
              <w:t>,</w:t>
            </w:r>
            <w:r w:rsidR="005F52B9">
              <w:rPr>
                <w:szCs w:val="28"/>
              </w:rPr>
              <w:t xml:space="preserve"> </w:t>
            </w:r>
            <w:r w:rsidR="005F52B9" w:rsidRPr="009E23CD">
              <w:rPr>
                <w:szCs w:val="28"/>
              </w:rPr>
              <w:t xml:space="preserve"> </w:t>
            </w:r>
            <w:r w:rsidR="005F52B9">
              <w:rPr>
                <w:szCs w:val="28"/>
              </w:rPr>
              <w:t>кадастровый квартал: 64:44:0301</w:t>
            </w:r>
            <w:r w:rsidR="003A0C2B">
              <w:rPr>
                <w:szCs w:val="28"/>
              </w:rPr>
              <w:t>0</w:t>
            </w:r>
            <w:r w:rsidR="005F52B9">
              <w:rPr>
                <w:szCs w:val="28"/>
              </w:rPr>
              <w:t>1</w:t>
            </w:r>
            <w:r w:rsidRPr="009E23CD">
              <w:rPr>
                <w:szCs w:val="28"/>
              </w:rPr>
              <w:t xml:space="preserve">, </w:t>
            </w:r>
            <w:r w:rsidRPr="009E23CD">
              <w:rPr>
                <w:color w:val="000000"/>
                <w:szCs w:val="28"/>
                <w:lang w:eastAsia="ru-RU"/>
              </w:rPr>
              <w:t>канализационные сети ООО «Водоканал» отсутствуют.</w:t>
            </w:r>
            <w:r w:rsidR="003A774D">
              <w:rPr>
                <w:color w:val="000000"/>
                <w:szCs w:val="28"/>
                <w:lang w:eastAsia="ru-RU"/>
              </w:rPr>
              <w:t xml:space="preserve"> Расстояние до ближайшей возможной точки подключения, расположенной в районе КНС </w:t>
            </w:r>
            <w:r w:rsidR="003A774D">
              <w:rPr>
                <w:color w:val="000000"/>
                <w:szCs w:val="28"/>
                <w:lang w:eastAsia="ru-RU"/>
              </w:rPr>
              <w:lastRenderedPageBreak/>
              <w:t>№ 6, составляет ориентировочно 570 м.</w:t>
            </w:r>
          </w:p>
          <w:p w:rsidR="004E1E2F" w:rsidRDefault="004E1E2F" w:rsidP="004E1E2F">
            <w:pPr>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w:t>
            </w:r>
            <w:r w:rsidR="007D58C8">
              <w:rPr>
                <w:szCs w:val="28"/>
              </w:rPr>
              <w:t xml:space="preserve">в </w:t>
            </w:r>
            <w:r w:rsidR="005F52B9">
              <w:rPr>
                <w:szCs w:val="28"/>
              </w:rPr>
              <w:t>кадастров</w:t>
            </w:r>
            <w:r w:rsidR="007D58C8">
              <w:rPr>
                <w:szCs w:val="28"/>
              </w:rPr>
              <w:t>ом</w:t>
            </w:r>
            <w:r w:rsidR="005F52B9">
              <w:rPr>
                <w:szCs w:val="28"/>
              </w:rPr>
              <w:t xml:space="preserve"> </w:t>
            </w:r>
            <w:r w:rsidR="007D58C8">
              <w:rPr>
                <w:szCs w:val="28"/>
              </w:rPr>
              <w:t>квартале</w:t>
            </w:r>
            <w:r w:rsidR="005F52B9">
              <w:rPr>
                <w:szCs w:val="28"/>
              </w:rPr>
              <w:t>: 64:44:0301</w:t>
            </w:r>
            <w:r w:rsidR="003A0C2B">
              <w:rPr>
                <w:szCs w:val="28"/>
              </w:rPr>
              <w:t>01</w:t>
            </w:r>
            <w:r w:rsidR="005F52B9">
              <w:rPr>
                <w:szCs w:val="28"/>
              </w:rPr>
              <w:t xml:space="preserve">, площадью </w:t>
            </w:r>
            <w:r w:rsidR="003A0C2B">
              <w:rPr>
                <w:szCs w:val="28"/>
              </w:rPr>
              <w:t>266</w:t>
            </w:r>
            <w:r w:rsidR="005F52B9">
              <w:rPr>
                <w:szCs w:val="28"/>
              </w:rPr>
              <w:t xml:space="preserve"> кв. м, </w:t>
            </w:r>
            <w:r w:rsidRPr="009E23CD">
              <w:rPr>
                <w:szCs w:val="28"/>
              </w:rPr>
              <w:t>по адресу:</w:t>
            </w:r>
            <w:r w:rsidRPr="009E23CD">
              <w:rPr>
                <w:szCs w:val="28"/>
                <w:lang w:eastAsia="ru-RU"/>
              </w:rPr>
              <w:t xml:space="preserve"> </w:t>
            </w:r>
            <w:r w:rsidR="003A0C2B">
              <w:t xml:space="preserve">Саратовская область, </w:t>
            </w:r>
            <w:proofErr w:type="gramStart"/>
            <w:r w:rsidR="003A0C2B">
              <w:t>г</w:t>
            </w:r>
            <w:proofErr w:type="gramEnd"/>
            <w:r w:rsidR="003A0C2B">
              <w:t>.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005F52B9" w:rsidRPr="009E23CD">
              <w:rPr>
                <w:szCs w:val="28"/>
              </w:rPr>
              <w:t>,</w:t>
            </w:r>
            <w:r w:rsidR="005F52B9">
              <w:rPr>
                <w:szCs w:val="28"/>
              </w:rPr>
              <w:t xml:space="preserve"> </w:t>
            </w:r>
            <w:r>
              <w:rPr>
                <w:szCs w:val="28"/>
              </w:rPr>
              <w:t>не попадает в охранные зоны</w:t>
            </w:r>
            <w:r w:rsidRPr="009E23CD">
              <w:rPr>
                <w:szCs w:val="28"/>
              </w:rPr>
              <w:t xml:space="preserve"> </w:t>
            </w:r>
            <w:r>
              <w:rPr>
                <w:szCs w:val="28"/>
              </w:rPr>
              <w:t>объектов</w:t>
            </w:r>
            <w:r w:rsidR="000F173B">
              <w:rPr>
                <w:szCs w:val="28"/>
              </w:rPr>
              <w:t xml:space="preserve"> электросетевого комплекса</w:t>
            </w:r>
            <w:r>
              <w:rPr>
                <w:szCs w:val="28"/>
              </w:rPr>
              <w:t xml:space="preserve">,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8E139F" w:rsidRPr="00EA3F37" w:rsidRDefault="000F173B" w:rsidP="003A774D">
            <w:pPr>
              <w:ind w:firstLine="0"/>
              <w:rPr>
                <w:szCs w:val="28"/>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003A0C2B">
              <w:t>Саратовская область, г. Маркс, ул. Загородная Роща примерно в 45 м по направлению на запад от многоквартирного жилого дома расположенного по адресу: г Маркс, ул. Загородная Роща, д. 1А</w:t>
            </w:r>
            <w:r w:rsidRPr="009E23CD">
              <w:rPr>
                <w:szCs w:val="28"/>
              </w:rPr>
              <w:t>,</w:t>
            </w:r>
            <w:r w:rsidR="00C80687">
              <w:rPr>
                <w:szCs w:val="28"/>
              </w:rPr>
              <w:t xml:space="preserve"> </w:t>
            </w:r>
            <w:r w:rsidR="003A774D">
              <w:rPr>
                <w:szCs w:val="28"/>
              </w:rPr>
              <w:t xml:space="preserve">возможно выполнить от </w:t>
            </w:r>
            <w:proofErr w:type="spellStart"/>
            <w:r w:rsidR="003A774D">
              <w:rPr>
                <w:szCs w:val="28"/>
              </w:rPr>
              <w:t>эл</w:t>
            </w:r>
            <w:proofErr w:type="spellEnd"/>
            <w:r w:rsidR="003A774D">
              <w:rPr>
                <w:szCs w:val="28"/>
              </w:rPr>
              <w:t xml:space="preserve">. сетей МГЭС, ВЛ-0,4 кВ от КТП-35, Ф-605, </w:t>
            </w:r>
            <w:proofErr w:type="spellStart"/>
            <w:proofErr w:type="gramStart"/>
            <w:r w:rsidR="003A774D">
              <w:rPr>
                <w:szCs w:val="28"/>
              </w:rPr>
              <w:t>п</w:t>
            </w:r>
            <w:proofErr w:type="spellEnd"/>
            <w:proofErr w:type="gramEnd"/>
            <w:r w:rsidR="003A774D">
              <w:rPr>
                <w:szCs w:val="28"/>
              </w:rPr>
              <w:t>/</w:t>
            </w:r>
            <w:proofErr w:type="spellStart"/>
            <w:r w:rsidR="003A774D">
              <w:rPr>
                <w:szCs w:val="28"/>
              </w:rPr>
              <w:t>ст</w:t>
            </w:r>
            <w:proofErr w:type="spellEnd"/>
            <w:r w:rsidR="003A774D">
              <w:rPr>
                <w:szCs w:val="28"/>
              </w:rPr>
              <w:t xml:space="preserve"> «Аммиак» 35/6</w:t>
            </w:r>
            <w:r w:rsidR="003A0C2B">
              <w:rPr>
                <w:szCs w:val="28"/>
              </w:rPr>
              <w:t>.</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DF0014">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 xml:space="preserve">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lastRenderedPageBreak/>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lastRenderedPageBreak/>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EE0B1B" w:rsidP="004525A3">
      <w:pPr>
        <w:ind w:firstLine="0"/>
        <w:rPr>
          <w:szCs w:val="28"/>
        </w:rPr>
      </w:pPr>
      <w:r>
        <w:rPr>
          <w:szCs w:val="28"/>
        </w:rPr>
        <w:t>Заместитель главы администрации</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sidR="00EE0B1B">
        <w:rPr>
          <w:szCs w:val="28"/>
        </w:rPr>
        <w:t>Н.А</w:t>
      </w:r>
      <w:r>
        <w:rPr>
          <w:szCs w:val="28"/>
        </w:rPr>
        <w:t>.</w:t>
      </w:r>
      <w:r w:rsidR="005475DE">
        <w:rPr>
          <w:szCs w:val="28"/>
        </w:rPr>
        <w:t xml:space="preserve"> </w:t>
      </w:r>
      <w:r w:rsidR="00EE0B1B">
        <w:rPr>
          <w:szCs w:val="28"/>
        </w:rPr>
        <w:t>Воронина</w:t>
      </w:r>
    </w:p>
    <w:sectPr w:rsidR="0079409A" w:rsidRPr="0042234B" w:rsidSect="0010207B">
      <w:headerReference w:type="even" r:id="rId14"/>
      <w:headerReference w:type="default" r:id="rId15"/>
      <w:footerReference w:type="default" r:id="rId16"/>
      <w:footerReference w:type="first" r:id="rId17"/>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BF" w:rsidRDefault="002C09BF" w:rsidP="00E237C0">
      <w:r>
        <w:separator/>
      </w:r>
    </w:p>
  </w:endnote>
  <w:endnote w:type="continuationSeparator" w:id="0">
    <w:p w:rsidR="002C09BF" w:rsidRDefault="002C09B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7B" w:rsidRPr="00FA487B" w:rsidRDefault="00FA487B" w:rsidP="00FA487B">
    <w:pPr>
      <w:pStyle w:val="aa"/>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F" w:rsidRPr="007407CE" w:rsidRDefault="002C09BF"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BF" w:rsidRDefault="002C09BF" w:rsidP="00E237C0">
      <w:r>
        <w:separator/>
      </w:r>
    </w:p>
  </w:footnote>
  <w:footnote w:type="continuationSeparator" w:id="0">
    <w:p w:rsidR="002C09BF" w:rsidRDefault="002C09B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F" w:rsidRDefault="00C83ED2" w:rsidP="00F12E2D">
    <w:pPr>
      <w:pStyle w:val="a6"/>
      <w:framePr w:wrap="around" w:vAnchor="text" w:hAnchor="margin" w:xAlign="center" w:y="1"/>
      <w:rPr>
        <w:rStyle w:val="a8"/>
      </w:rPr>
    </w:pPr>
    <w:r>
      <w:rPr>
        <w:rStyle w:val="a8"/>
      </w:rPr>
      <w:fldChar w:fldCharType="begin"/>
    </w:r>
    <w:r w:rsidR="002C09BF">
      <w:rPr>
        <w:rStyle w:val="a8"/>
      </w:rPr>
      <w:instrText xml:space="preserve">PAGE  </w:instrText>
    </w:r>
    <w:r>
      <w:rPr>
        <w:rStyle w:val="a8"/>
      </w:rPr>
      <w:fldChar w:fldCharType="end"/>
    </w:r>
  </w:p>
  <w:p w:rsidR="002C09BF" w:rsidRDefault="002C09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F" w:rsidRPr="002B1DE3" w:rsidRDefault="002C09BF"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47BCA"/>
    <w:rsid w:val="000506CB"/>
    <w:rsid w:val="000534BF"/>
    <w:rsid w:val="00056A1B"/>
    <w:rsid w:val="00056EEA"/>
    <w:rsid w:val="0006160F"/>
    <w:rsid w:val="00063D99"/>
    <w:rsid w:val="00063F9D"/>
    <w:rsid w:val="000647C2"/>
    <w:rsid w:val="00064884"/>
    <w:rsid w:val="00066CBD"/>
    <w:rsid w:val="00077E4B"/>
    <w:rsid w:val="00077EB5"/>
    <w:rsid w:val="00080CD9"/>
    <w:rsid w:val="000852A3"/>
    <w:rsid w:val="000871AC"/>
    <w:rsid w:val="000A261E"/>
    <w:rsid w:val="000A35EB"/>
    <w:rsid w:val="000A4186"/>
    <w:rsid w:val="000B0351"/>
    <w:rsid w:val="000B48A0"/>
    <w:rsid w:val="000B512C"/>
    <w:rsid w:val="000B6C97"/>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D7DE1"/>
    <w:rsid w:val="000E0F14"/>
    <w:rsid w:val="000E1B67"/>
    <w:rsid w:val="000E4733"/>
    <w:rsid w:val="000E5B5B"/>
    <w:rsid w:val="000E5D82"/>
    <w:rsid w:val="000E7260"/>
    <w:rsid w:val="000E7FB8"/>
    <w:rsid w:val="000F173B"/>
    <w:rsid w:val="000F1CF0"/>
    <w:rsid w:val="000F596E"/>
    <w:rsid w:val="000F6729"/>
    <w:rsid w:val="0010207B"/>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757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381"/>
    <w:rsid w:val="001E1CA7"/>
    <w:rsid w:val="001E3A7E"/>
    <w:rsid w:val="001E561C"/>
    <w:rsid w:val="001E5DCA"/>
    <w:rsid w:val="001E60B5"/>
    <w:rsid w:val="001E6D27"/>
    <w:rsid w:val="001F096C"/>
    <w:rsid w:val="001F13A0"/>
    <w:rsid w:val="001F1C1C"/>
    <w:rsid w:val="001F45D6"/>
    <w:rsid w:val="001F5E20"/>
    <w:rsid w:val="00201A18"/>
    <w:rsid w:val="00206167"/>
    <w:rsid w:val="00212608"/>
    <w:rsid w:val="002137BB"/>
    <w:rsid w:val="00216C7B"/>
    <w:rsid w:val="00217669"/>
    <w:rsid w:val="00221D07"/>
    <w:rsid w:val="002239CD"/>
    <w:rsid w:val="00225990"/>
    <w:rsid w:val="00230127"/>
    <w:rsid w:val="00233A52"/>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27C"/>
    <w:rsid w:val="00264847"/>
    <w:rsid w:val="00264C14"/>
    <w:rsid w:val="00264D32"/>
    <w:rsid w:val="00265B98"/>
    <w:rsid w:val="00266347"/>
    <w:rsid w:val="00270293"/>
    <w:rsid w:val="002774F4"/>
    <w:rsid w:val="00281648"/>
    <w:rsid w:val="00281F75"/>
    <w:rsid w:val="00282737"/>
    <w:rsid w:val="00283257"/>
    <w:rsid w:val="0028381E"/>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C09BF"/>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5EB9"/>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41C6"/>
    <w:rsid w:val="00355618"/>
    <w:rsid w:val="00356148"/>
    <w:rsid w:val="0035684F"/>
    <w:rsid w:val="00357CC8"/>
    <w:rsid w:val="00362784"/>
    <w:rsid w:val="00363B33"/>
    <w:rsid w:val="00366DB6"/>
    <w:rsid w:val="0036774B"/>
    <w:rsid w:val="0037098E"/>
    <w:rsid w:val="00372E1D"/>
    <w:rsid w:val="003737A0"/>
    <w:rsid w:val="0037393B"/>
    <w:rsid w:val="003741B7"/>
    <w:rsid w:val="00376547"/>
    <w:rsid w:val="00380E18"/>
    <w:rsid w:val="00382C0D"/>
    <w:rsid w:val="003832D7"/>
    <w:rsid w:val="00387C8C"/>
    <w:rsid w:val="00397127"/>
    <w:rsid w:val="00397CD7"/>
    <w:rsid w:val="003A08EB"/>
    <w:rsid w:val="003A0C2B"/>
    <w:rsid w:val="003A10E3"/>
    <w:rsid w:val="003A774D"/>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380C"/>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072B"/>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95410"/>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70D3"/>
    <w:rsid w:val="005E4478"/>
    <w:rsid w:val="005E78C1"/>
    <w:rsid w:val="005F2676"/>
    <w:rsid w:val="005F38B6"/>
    <w:rsid w:val="005F419E"/>
    <w:rsid w:val="005F52B9"/>
    <w:rsid w:val="005F69C9"/>
    <w:rsid w:val="00600F68"/>
    <w:rsid w:val="0060143C"/>
    <w:rsid w:val="00601CDA"/>
    <w:rsid w:val="00602CD9"/>
    <w:rsid w:val="00604C18"/>
    <w:rsid w:val="00606D77"/>
    <w:rsid w:val="006107ED"/>
    <w:rsid w:val="00610CFC"/>
    <w:rsid w:val="00615E3C"/>
    <w:rsid w:val="006200B7"/>
    <w:rsid w:val="00622C74"/>
    <w:rsid w:val="00624C85"/>
    <w:rsid w:val="0062561C"/>
    <w:rsid w:val="00630B4F"/>
    <w:rsid w:val="00630CBD"/>
    <w:rsid w:val="0063291C"/>
    <w:rsid w:val="006355FC"/>
    <w:rsid w:val="006363A6"/>
    <w:rsid w:val="00643519"/>
    <w:rsid w:val="00647F7F"/>
    <w:rsid w:val="00650407"/>
    <w:rsid w:val="006601BC"/>
    <w:rsid w:val="006608DC"/>
    <w:rsid w:val="00662ABC"/>
    <w:rsid w:val="00662EC5"/>
    <w:rsid w:val="00666A61"/>
    <w:rsid w:val="00670F83"/>
    <w:rsid w:val="00671368"/>
    <w:rsid w:val="00675D45"/>
    <w:rsid w:val="00676AB1"/>
    <w:rsid w:val="00682548"/>
    <w:rsid w:val="00684ABE"/>
    <w:rsid w:val="00686193"/>
    <w:rsid w:val="0069180A"/>
    <w:rsid w:val="00692A8B"/>
    <w:rsid w:val="006948FF"/>
    <w:rsid w:val="0069642B"/>
    <w:rsid w:val="006A0756"/>
    <w:rsid w:val="006A3200"/>
    <w:rsid w:val="006A6B89"/>
    <w:rsid w:val="006A7395"/>
    <w:rsid w:val="006B4ADA"/>
    <w:rsid w:val="006B5A3B"/>
    <w:rsid w:val="006B6D2D"/>
    <w:rsid w:val="006B7332"/>
    <w:rsid w:val="006C10D2"/>
    <w:rsid w:val="006C29A3"/>
    <w:rsid w:val="006C4238"/>
    <w:rsid w:val="006C4CCF"/>
    <w:rsid w:val="006C695C"/>
    <w:rsid w:val="006C798B"/>
    <w:rsid w:val="006D357F"/>
    <w:rsid w:val="006D470F"/>
    <w:rsid w:val="006D6E84"/>
    <w:rsid w:val="006D77F4"/>
    <w:rsid w:val="006D7B9F"/>
    <w:rsid w:val="006E05C4"/>
    <w:rsid w:val="006E15FD"/>
    <w:rsid w:val="006F0F2E"/>
    <w:rsid w:val="006F172C"/>
    <w:rsid w:val="006F26E3"/>
    <w:rsid w:val="006F551B"/>
    <w:rsid w:val="006F76DA"/>
    <w:rsid w:val="006F7BFE"/>
    <w:rsid w:val="006F7DC9"/>
    <w:rsid w:val="00700A72"/>
    <w:rsid w:val="0070140F"/>
    <w:rsid w:val="00706ECD"/>
    <w:rsid w:val="00710016"/>
    <w:rsid w:val="00710E16"/>
    <w:rsid w:val="00711A65"/>
    <w:rsid w:val="00712DDA"/>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555B9"/>
    <w:rsid w:val="007601D4"/>
    <w:rsid w:val="00760A85"/>
    <w:rsid w:val="00762B5D"/>
    <w:rsid w:val="007659E5"/>
    <w:rsid w:val="007662AA"/>
    <w:rsid w:val="007664D1"/>
    <w:rsid w:val="007714EE"/>
    <w:rsid w:val="007714FE"/>
    <w:rsid w:val="00771B0E"/>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C5AAB"/>
    <w:rsid w:val="007D0474"/>
    <w:rsid w:val="007D3C2D"/>
    <w:rsid w:val="007D54B2"/>
    <w:rsid w:val="007D58C8"/>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3083"/>
    <w:rsid w:val="008A4B36"/>
    <w:rsid w:val="008A4D66"/>
    <w:rsid w:val="008B3465"/>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4308"/>
    <w:rsid w:val="008F4591"/>
    <w:rsid w:val="008F50BE"/>
    <w:rsid w:val="008F7B33"/>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300"/>
    <w:rsid w:val="00961CA1"/>
    <w:rsid w:val="009639A6"/>
    <w:rsid w:val="00966E33"/>
    <w:rsid w:val="00967AAA"/>
    <w:rsid w:val="00970021"/>
    <w:rsid w:val="00970D61"/>
    <w:rsid w:val="00972760"/>
    <w:rsid w:val="00972EDD"/>
    <w:rsid w:val="0098126D"/>
    <w:rsid w:val="00982F79"/>
    <w:rsid w:val="009842C7"/>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C1"/>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A7BC5"/>
    <w:rsid w:val="00AB2EF9"/>
    <w:rsid w:val="00AB360D"/>
    <w:rsid w:val="00AC2BAF"/>
    <w:rsid w:val="00AC5337"/>
    <w:rsid w:val="00AC6D51"/>
    <w:rsid w:val="00AD04C3"/>
    <w:rsid w:val="00AD2FBF"/>
    <w:rsid w:val="00AD6F3F"/>
    <w:rsid w:val="00AD7EFC"/>
    <w:rsid w:val="00AE1EF1"/>
    <w:rsid w:val="00AE2FE7"/>
    <w:rsid w:val="00AE7799"/>
    <w:rsid w:val="00AF00CB"/>
    <w:rsid w:val="00AF1A21"/>
    <w:rsid w:val="00AF3C4D"/>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40B"/>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D70"/>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08F5"/>
    <w:rsid w:val="00C41046"/>
    <w:rsid w:val="00C42308"/>
    <w:rsid w:val="00C46035"/>
    <w:rsid w:val="00C5089D"/>
    <w:rsid w:val="00C51B1E"/>
    <w:rsid w:val="00C52022"/>
    <w:rsid w:val="00C526A5"/>
    <w:rsid w:val="00C541C6"/>
    <w:rsid w:val="00C6070A"/>
    <w:rsid w:val="00C6148C"/>
    <w:rsid w:val="00C617D3"/>
    <w:rsid w:val="00C621F6"/>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3ED2"/>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41F01"/>
    <w:rsid w:val="00D42A68"/>
    <w:rsid w:val="00D47538"/>
    <w:rsid w:val="00D50ADE"/>
    <w:rsid w:val="00D50C7C"/>
    <w:rsid w:val="00D53705"/>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0974"/>
    <w:rsid w:val="00EA1FA3"/>
    <w:rsid w:val="00EA3450"/>
    <w:rsid w:val="00EA3F37"/>
    <w:rsid w:val="00EA4432"/>
    <w:rsid w:val="00EA445D"/>
    <w:rsid w:val="00EA450C"/>
    <w:rsid w:val="00EA4DAB"/>
    <w:rsid w:val="00EA5887"/>
    <w:rsid w:val="00EA65F3"/>
    <w:rsid w:val="00EB1714"/>
    <w:rsid w:val="00EB64C8"/>
    <w:rsid w:val="00EC2D22"/>
    <w:rsid w:val="00EC4638"/>
    <w:rsid w:val="00EC5CA5"/>
    <w:rsid w:val="00EC664E"/>
    <w:rsid w:val="00ED1406"/>
    <w:rsid w:val="00ED156C"/>
    <w:rsid w:val="00ED1821"/>
    <w:rsid w:val="00ED2312"/>
    <w:rsid w:val="00ED5E8C"/>
    <w:rsid w:val="00ED7CED"/>
    <w:rsid w:val="00EE0122"/>
    <w:rsid w:val="00EE0B1B"/>
    <w:rsid w:val="00EE3546"/>
    <w:rsid w:val="00EE6384"/>
    <w:rsid w:val="00EE789A"/>
    <w:rsid w:val="00EF0E8C"/>
    <w:rsid w:val="00EF2325"/>
    <w:rsid w:val="00EF2590"/>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224B5"/>
    <w:rsid w:val="00F235B7"/>
    <w:rsid w:val="00F23874"/>
    <w:rsid w:val="00F250B8"/>
    <w:rsid w:val="00F26DAE"/>
    <w:rsid w:val="00F27ADF"/>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487B"/>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9273585">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C541-4244-44D6-BF1D-7FF8DB64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4848</TotalTime>
  <Pages>33</Pages>
  <Words>10655</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71253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106</cp:revision>
  <cp:lastPrinted>2021-11-25T12:05:00Z</cp:lastPrinted>
  <dcterms:created xsi:type="dcterms:W3CDTF">2020-07-03T06:59:00Z</dcterms:created>
  <dcterms:modified xsi:type="dcterms:W3CDTF">2021-11-26T05:47:00Z</dcterms:modified>
</cp:coreProperties>
</file>